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127CF" w14:textId="09943EF7" w:rsidR="006664BE" w:rsidRPr="00CE2A61" w:rsidRDefault="00CF6E82">
      <w:pPr>
        <w:rPr>
          <w:rFonts w:ascii="Segoe UI" w:hAnsi="Segoe UI" w:cs="Segoe UI"/>
          <w:b/>
          <w:bCs/>
          <w:sz w:val="18"/>
          <w:szCs w:val="18"/>
        </w:rPr>
      </w:pPr>
      <w:r w:rsidRPr="00CE2A61">
        <w:rPr>
          <w:rFonts w:ascii="Segoe UI" w:hAnsi="Segoe UI" w:cs="Segoe UI"/>
          <w:b/>
          <w:bCs/>
          <w:sz w:val="18"/>
          <w:szCs w:val="18"/>
        </w:rPr>
        <w:t>The Spending Game</w:t>
      </w:r>
    </w:p>
    <w:p w14:paraId="17402D40" w14:textId="278EA2CA" w:rsidR="00CF6E82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Purpose</w:t>
      </w:r>
    </w:p>
    <w:p w14:paraId="755FD132" w14:textId="43D39325" w:rsidR="00CF6E82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Managing money means making choices. There is never enough money for all the things we want. This game will help you decide what is most important to you.</w:t>
      </w:r>
    </w:p>
    <w:p w14:paraId="5CE064FA" w14:textId="77777777" w:rsidR="00294521" w:rsidRPr="00CE2A61" w:rsidRDefault="00294521">
      <w:pPr>
        <w:rPr>
          <w:rFonts w:ascii="Segoe UI" w:hAnsi="Segoe UI" w:cs="Segoe UI"/>
          <w:sz w:val="18"/>
          <w:szCs w:val="18"/>
        </w:rPr>
      </w:pPr>
    </w:p>
    <w:p w14:paraId="26C0D0C7" w14:textId="4B176DE9" w:rsidR="00CF6E82" w:rsidRPr="00CE2A61" w:rsidRDefault="00CF6E82">
      <w:pPr>
        <w:rPr>
          <w:rFonts w:ascii="Segoe UI" w:hAnsi="Segoe UI" w:cs="Segoe UI"/>
          <w:b/>
          <w:bCs/>
          <w:sz w:val="18"/>
          <w:szCs w:val="18"/>
        </w:rPr>
      </w:pPr>
      <w:r w:rsidRPr="00CE2A61">
        <w:rPr>
          <w:rFonts w:ascii="Segoe UI" w:hAnsi="Segoe UI" w:cs="Segoe UI"/>
          <w:b/>
          <w:bCs/>
          <w:sz w:val="18"/>
          <w:szCs w:val="18"/>
        </w:rPr>
        <w:t>How to Play</w:t>
      </w:r>
    </w:p>
    <w:p w14:paraId="0A370916" w14:textId="41DBD413" w:rsidR="00CF6E82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Round #1:</w:t>
      </w:r>
    </w:p>
    <w:p w14:paraId="1A6A101B" w14:textId="77777777" w:rsidR="00294521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Today, each of you has a “</w:t>
      </w:r>
      <w:r w:rsidR="002C3F25" w:rsidRPr="00CE2A61">
        <w:rPr>
          <w:rFonts w:ascii="Segoe UI" w:hAnsi="Segoe UI" w:cs="Segoe UI"/>
          <w:sz w:val="18"/>
          <w:szCs w:val="18"/>
        </w:rPr>
        <w:t>25</w:t>
      </w:r>
      <w:r w:rsidRPr="00CE2A61">
        <w:rPr>
          <w:rFonts w:ascii="Segoe UI" w:hAnsi="Segoe UI" w:cs="Segoe UI"/>
          <w:sz w:val="18"/>
          <w:szCs w:val="18"/>
        </w:rPr>
        <w:t xml:space="preserve"> token” income. </w:t>
      </w:r>
    </w:p>
    <w:p w14:paraId="6B358BCE" w14:textId="77777777" w:rsidR="00294521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 xml:space="preserve">Go through all the categories in “The Spending Game.” </w:t>
      </w:r>
    </w:p>
    <w:p w14:paraId="10E89219" w14:textId="71F8A742" w:rsidR="00CF6E82" w:rsidRPr="00CE2A61" w:rsidRDefault="003D0C69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M</w:t>
      </w:r>
      <w:r w:rsidR="00CF6E82" w:rsidRPr="00CE2A61">
        <w:rPr>
          <w:rFonts w:ascii="Segoe UI" w:hAnsi="Segoe UI" w:cs="Segoe UI"/>
          <w:sz w:val="18"/>
          <w:szCs w:val="18"/>
        </w:rPr>
        <w:t xml:space="preserve">ake </w:t>
      </w:r>
      <w:r w:rsidR="0086004B" w:rsidRPr="00CE2A61">
        <w:rPr>
          <w:rFonts w:ascii="Segoe UI" w:hAnsi="Segoe UI" w:cs="Segoe UI"/>
          <w:sz w:val="18"/>
          <w:szCs w:val="18"/>
        </w:rPr>
        <w:t xml:space="preserve">at least </w:t>
      </w:r>
      <w:r w:rsidR="00CF6E82" w:rsidRPr="00CE2A61">
        <w:rPr>
          <w:rFonts w:ascii="Segoe UI" w:hAnsi="Segoe UI" w:cs="Segoe UI"/>
          <w:sz w:val="18"/>
          <w:szCs w:val="18"/>
        </w:rPr>
        <w:t>one selection in each category</w:t>
      </w:r>
      <w:r w:rsidRPr="00CE2A61">
        <w:rPr>
          <w:rFonts w:ascii="Segoe UI" w:hAnsi="Segoe UI" w:cs="Segoe UI"/>
          <w:sz w:val="18"/>
          <w:szCs w:val="18"/>
        </w:rPr>
        <w:t>, as appropriate,</w:t>
      </w:r>
      <w:r w:rsidR="00CF6E82" w:rsidRPr="00CE2A61">
        <w:rPr>
          <w:rFonts w:ascii="Segoe UI" w:hAnsi="Segoe UI" w:cs="Segoe UI"/>
          <w:sz w:val="18"/>
          <w:szCs w:val="18"/>
        </w:rPr>
        <w:t xml:space="preserve"> and </w:t>
      </w:r>
      <w:r w:rsidR="00661B19" w:rsidRPr="00CE2A61">
        <w:rPr>
          <w:rFonts w:ascii="Segoe UI" w:hAnsi="Segoe UI" w:cs="Segoe UI"/>
          <w:sz w:val="18"/>
          <w:szCs w:val="18"/>
        </w:rPr>
        <w:t>spend your tokens</w:t>
      </w:r>
      <w:r w:rsidR="001D31D3" w:rsidRPr="00CE2A61">
        <w:rPr>
          <w:rFonts w:ascii="Segoe UI" w:hAnsi="Segoe UI" w:cs="Segoe UI"/>
          <w:sz w:val="18"/>
          <w:szCs w:val="18"/>
        </w:rPr>
        <w:t xml:space="preserve"> accordingly.</w:t>
      </w:r>
    </w:p>
    <w:p w14:paraId="79D05D76" w14:textId="65AF013B" w:rsidR="00CF6E82" w:rsidRPr="00CE2A61" w:rsidRDefault="004611DB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Reflection</w:t>
      </w:r>
      <w:r w:rsidR="00CF6E82" w:rsidRPr="00CE2A61">
        <w:rPr>
          <w:rFonts w:ascii="Segoe UI" w:hAnsi="Segoe UI" w:cs="Segoe UI"/>
          <w:sz w:val="18"/>
          <w:szCs w:val="18"/>
        </w:rPr>
        <w:t xml:space="preserve"> Questions</w:t>
      </w:r>
      <w:r w:rsidR="008F056E" w:rsidRPr="00CE2A61">
        <w:rPr>
          <w:rFonts w:ascii="Segoe UI" w:hAnsi="Segoe UI" w:cs="Segoe UI"/>
          <w:sz w:val="18"/>
          <w:szCs w:val="18"/>
        </w:rPr>
        <w:t>:</w:t>
      </w:r>
    </w:p>
    <w:p w14:paraId="45C6A139" w14:textId="77777777" w:rsidR="00491169" w:rsidRPr="00CE2A61" w:rsidRDefault="00CF6E82" w:rsidP="00491169">
      <w:pPr>
        <w:pStyle w:val="ListParagraph"/>
        <w:numPr>
          <w:ilvl w:val="0"/>
          <w:numId w:val="2"/>
        </w:num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 xml:space="preserve">What did you spend your money on? </w:t>
      </w:r>
    </w:p>
    <w:p w14:paraId="28EFE7CC" w14:textId="77777777" w:rsidR="00491169" w:rsidRPr="00CE2A61" w:rsidRDefault="00CF6E82" w:rsidP="00491169">
      <w:pPr>
        <w:pStyle w:val="ListParagraph"/>
        <w:numPr>
          <w:ilvl w:val="0"/>
          <w:numId w:val="2"/>
        </w:num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 xml:space="preserve">How do your values, goals, and past experiences affect spending choices? </w:t>
      </w:r>
    </w:p>
    <w:p w14:paraId="1FDEE422" w14:textId="7023D003" w:rsidR="00CF6E82" w:rsidRPr="00CE2A61" w:rsidRDefault="00CF6E82" w:rsidP="00491169">
      <w:pPr>
        <w:pStyle w:val="ListParagraph"/>
        <w:numPr>
          <w:ilvl w:val="0"/>
          <w:numId w:val="2"/>
        </w:num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 xml:space="preserve">What did you learn about </w:t>
      </w:r>
      <w:r w:rsidR="001D31D3" w:rsidRPr="00CE2A61">
        <w:rPr>
          <w:rFonts w:ascii="Segoe UI" w:hAnsi="Segoe UI" w:cs="Segoe UI"/>
          <w:sz w:val="18"/>
          <w:szCs w:val="18"/>
        </w:rPr>
        <w:t>yourself</w:t>
      </w:r>
      <w:r w:rsidRPr="00CE2A61">
        <w:rPr>
          <w:rFonts w:ascii="Segoe UI" w:hAnsi="Segoe UI" w:cs="Segoe UI"/>
          <w:sz w:val="18"/>
          <w:szCs w:val="18"/>
        </w:rPr>
        <w:t xml:space="preserve"> from this activity?</w:t>
      </w:r>
    </w:p>
    <w:p w14:paraId="5D71A5D5" w14:textId="77777777" w:rsidR="00294521" w:rsidRPr="00CE2A61" w:rsidRDefault="00294521">
      <w:pPr>
        <w:rPr>
          <w:rFonts w:ascii="Segoe UI" w:hAnsi="Segoe UI" w:cs="Segoe UI"/>
          <w:sz w:val="18"/>
          <w:szCs w:val="18"/>
        </w:rPr>
      </w:pPr>
    </w:p>
    <w:p w14:paraId="19637E11" w14:textId="169B434D" w:rsidR="00CF6E82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Round #2:</w:t>
      </w:r>
    </w:p>
    <w:p w14:paraId="648E10BA" w14:textId="77777777" w:rsidR="00294521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 xml:space="preserve">Your income has been cut to </w:t>
      </w:r>
      <w:r w:rsidR="002C3F25" w:rsidRPr="00CE2A61">
        <w:rPr>
          <w:rFonts w:ascii="Segoe UI" w:hAnsi="Segoe UI" w:cs="Segoe UI"/>
          <w:sz w:val="18"/>
          <w:szCs w:val="18"/>
        </w:rPr>
        <w:t>15</w:t>
      </w:r>
      <w:r w:rsidRPr="00CE2A61">
        <w:rPr>
          <w:rFonts w:ascii="Segoe UI" w:hAnsi="Segoe UI" w:cs="Segoe UI"/>
          <w:sz w:val="18"/>
          <w:szCs w:val="18"/>
        </w:rPr>
        <w:t xml:space="preserve"> tokens. </w:t>
      </w:r>
    </w:p>
    <w:p w14:paraId="4B02F254" w14:textId="77777777" w:rsidR="00294521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 xml:space="preserve">Decide what you must give up. </w:t>
      </w:r>
    </w:p>
    <w:p w14:paraId="6B917BA9" w14:textId="39249207" w:rsidR="00CF6E82" w:rsidRPr="00CE2A61" w:rsidRDefault="00CF6E82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 xml:space="preserve">Where will you cut the </w:t>
      </w:r>
      <w:r w:rsidR="001D31D3" w:rsidRPr="00CE2A61">
        <w:rPr>
          <w:rFonts w:ascii="Segoe UI" w:hAnsi="Segoe UI" w:cs="Segoe UI"/>
          <w:sz w:val="18"/>
          <w:szCs w:val="18"/>
        </w:rPr>
        <w:t>10</w:t>
      </w:r>
      <w:r w:rsidRPr="00CE2A61">
        <w:rPr>
          <w:rFonts w:ascii="Segoe UI" w:hAnsi="Segoe UI" w:cs="Segoe UI"/>
          <w:sz w:val="18"/>
          <w:szCs w:val="18"/>
        </w:rPr>
        <w:t xml:space="preserve"> tokens? </w:t>
      </w:r>
    </w:p>
    <w:p w14:paraId="6F36E7CF" w14:textId="742BB37A" w:rsidR="000C4FDF" w:rsidRPr="00CE2A61" w:rsidRDefault="004611DB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Reflection</w:t>
      </w:r>
      <w:r w:rsidR="008F056E" w:rsidRPr="00CE2A61">
        <w:rPr>
          <w:rFonts w:ascii="Segoe UI" w:hAnsi="Segoe UI" w:cs="Segoe UI"/>
          <w:sz w:val="18"/>
          <w:szCs w:val="18"/>
        </w:rPr>
        <w:t xml:space="preserve"> Questions:</w:t>
      </w:r>
    </w:p>
    <w:p w14:paraId="6E567FC2" w14:textId="77777777" w:rsidR="00332E31" w:rsidRPr="00CE2A61" w:rsidRDefault="00332E31" w:rsidP="00332E31">
      <w:pPr>
        <w:numPr>
          <w:ilvl w:val="0"/>
          <w:numId w:val="3"/>
        </w:numPr>
        <w:tabs>
          <w:tab w:val="num" w:pos="720"/>
        </w:tabs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What was easy about choosing between options?</w:t>
      </w:r>
    </w:p>
    <w:p w14:paraId="0770263F" w14:textId="77777777" w:rsidR="00332E31" w:rsidRPr="00CE2A61" w:rsidRDefault="00332E31" w:rsidP="00332E31">
      <w:pPr>
        <w:numPr>
          <w:ilvl w:val="0"/>
          <w:numId w:val="3"/>
        </w:numPr>
        <w:tabs>
          <w:tab w:val="num" w:pos="720"/>
        </w:tabs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What was difficult about choosing between options?</w:t>
      </w:r>
    </w:p>
    <w:p w14:paraId="74780099" w14:textId="77777777" w:rsidR="00332E31" w:rsidRPr="00CE2A61" w:rsidRDefault="00332E31" w:rsidP="00332E31">
      <w:pPr>
        <w:numPr>
          <w:ilvl w:val="0"/>
          <w:numId w:val="3"/>
        </w:numPr>
        <w:tabs>
          <w:tab w:val="num" w:pos="720"/>
        </w:tabs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What was the first item you gave up in Round #2?</w:t>
      </w:r>
    </w:p>
    <w:p w14:paraId="3ABBD2E3" w14:textId="77777777" w:rsidR="00332E31" w:rsidRPr="00CE2A61" w:rsidRDefault="00332E31" w:rsidP="00332E31">
      <w:pPr>
        <w:numPr>
          <w:ilvl w:val="0"/>
          <w:numId w:val="3"/>
        </w:numPr>
        <w:tabs>
          <w:tab w:val="num" w:pos="720"/>
        </w:tabs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What was the last item you gave up in Round #2?</w:t>
      </w:r>
    </w:p>
    <w:p w14:paraId="5296181E" w14:textId="77777777" w:rsidR="00332E31" w:rsidRPr="00CE2A61" w:rsidRDefault="00332E31" w:rsidP="00332E31">
      <w:pPr>
        <w:numPr>
          <w:ilvl w:val="0"/>
          <w:numId w:val="3"/>
        </w:numPr>
        <w:tabs>
          <w:tab w:val="num" w:pos="720"/>
        </w:tabs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t>What did you learn about yourself from this activity?</w:t>
      </w:r>
    </w:p>
    <w:p w14:paraId="5530A79F" w14:textId="77777777" w:rsidR="000C4FDF" w:rsidRPr="00CE2A61" w:rsidRDefault="000C4FDF">
      <w:pPr>
        <w:rPr>
          <w:rFonts w:ascii="Segoe UI" w:hAnsi="Segoe UI" w:cs="Segoe U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4"/>
        <w:gridCol w:w="936"/>
      </w:tblGrid>
      <w:tr w:rsidR="000C1EA1" w:rsidRPr="00CE2A61" w14:paraId="636618E1" w14:textId="77777777" w:rsidTr="00D2476B">
        <w:tc>
          <w:tcPr>
            <w:tcW w:w="3350" w:type="dxa"/>
            <w:gridSpan w:val="2"/>
          </w:tcPr>
          <w:p w14:paraId="3C07391F" w14:textId="77777777" w:rsidR="000C1EA1" w:rsidRPr="00CE2A61" w:rsidRDefault="005C2E2D" w:rsidP="00D42EAC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06B2285B" wp14:editId="4CCAA951">
                  <wp:extent cx="1828800" cy="1045116"/>
                  <wp:effectExtent l="0" t="0" r="0" b="3175"/>
                  <wp:docPr id="6" name="Picture 6" descr="Keys and house keychain suspended on ho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Keys and house keychain suspended on hook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045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47110F" w14:textId="0B4239DA" w:rsidR="006664BE" w:rsidRPr="00CE2A61" w:rsidRDefault="006664BE" w:rsidP="00D42EAC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F577E5" w:rsidRPr="00CE2A61" w14:paraId="65716124" w14:textId="77777777" w:rsidTr="00D2476B">
        <w:tc>
          <w:tcPr>
            <w:tcW w:w="2414" w:type="dxa"/>
          </w:tcPr>
          <w:p w14:paraId="05B67B47" w14:textId="7DE88AEE" w:rsidR="00F577E5" w:rsidRPr="00CE2A61" w:rsidRDefault="00F577E5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Housing</w:t>
            </w:r>
            <w:r w:rsidR="00C8532F"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 xml:space="preserve"> </w:t>
            </w:r>
            <w:r w:rsidR="00B706F4"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expense:</w:t>
            </w:r>
          </w:p>
        </w:tc>
        <w:tc>
          <w:tcPr>
            <w:tcW w:w="936" w:type="dxa"/>
          </w:tcPr>
          <w:p w14:paraId="44A412C8" w14:textId="7E7B69EF" w:rsidR="00F577E5" w:rsidRPr="00CE2A61" w:rsidRDefault="00C8532F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C8532F" w:rsidRPr="00CE2A61" w14:paraId="06BDD443" w14:textId="77777777" w:rsidTr="00D2476B">
        <w:tc>
          <w:tcPr>
            <w:tcW w:w="2414" w:type="dxa"/>
          </w:tcPr>
          <w:p w14:paraId="7DE7C0F3" w14:textId="690BA9A9" w:rsidR="00C8532F" w:rsidRPr="00CE2A61" w:rsidRDefault="00C8532F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Live with family</w:t>
            </w:r>
          </w:p>
        </w:tc>
        <w:tc>
          <w:tcPr>
            <w:tcW w:w="936" w:type="dxa"/>
          </w:tcPr>
          <w:p w14:paraId="3EE232A6" w14:textId="7F789BE5" w:rsidR="00C8532F" w:rsidRPr="00CE2A61" w:rsidRDefault="00C8532F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C8532F" w:rsidRPr="00CE2A61" w14:paraId="0AFB6DB0" w14:textId="77777777" w:rsidTr="00D2476B">
        <w:tc>
          <w:tcPr>
            <w:tcW w:w="2414" w:type="dxa"/>
          </w:tcPr>
          <w:p w14:paraId="06B240CE" w14:textId="32461CEC" w:rsidR="00C8532F" w:rsidRPr="00CE2A61" w:rsidRDefault="00C8532F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Share housing with roommates</w:t>
            </w:r>
          </w:p>
        </w:tc>
        <w:tc>
          <w:tcPr>
            <w:tcW w:w="936" w:type="dxa"/>
          </w:tcPr>
          <w:p w14:paraId="7F6CC62B" w14:textId="46D06094" w:rsidR="00C8532F" w:rsidRPr="00CE2A61" w:rsidRDefault="00C8532F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C8532F" w:rsidRPr="00CE2A61" w14:paraId="27D4262E" w14:textId="77777777" w:rsidTr="00D2476B">
        <w:tc>
          <w:tcPr>
            <w:tcW w:w="2414" w:type="dxa"/>
          </w:tcPr>
          <w:p w14:paraId="73E56CEE" w14:textId="2ECDCDE4" w:rsidR="00C8532F" w:rsidRPr="00CE2A61" w:rsidRDefault="00C8532F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Rent place of your own</w:t>
            </w:r>
          </w:p>
        </w:tc>
        <w:tc>
          <w:tcPr>
            <w:tcW w:w="936" w:type="dxa"/>
          </w:tcPr>
          <w:p w14:paraId="4390DF52" w14:textId="28608251" w:rsidR="00C8532F" w:rsidRPr="00CE2A61" w:rsidRDefault="00C8532F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C8532F" w:rsidRPr="00CE2A61" w14:paraId="78F81482" w14:textId="77777777" w:rsidTr="00D2476B">
        <w:tc>
          <w:tcPr>
            <w:tcW w:w="2414" w:type="dxa"/>
          </w:tcPr>
          <w:p w14:paraId="66A9B482" w14:textId="3BC1D1E9" w:rsidR="00C8532F" w:rsidRPr="00CE2A61" w:rsidRDefault="00B706F4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home</w:t>
            </w:r>
          </w:p>
        </w:tc>
        <w:tc>
          <w:tcPr>
            <w:tcW w:w="936" w:type="dxa"/>
          </w:tcPr>
          <w:p w14:paraId="177EDD2F" w14:textId="159EB23C" w:rsidR="00C8532F" w:rsidRPr="00CE2A61" w:rsidRDefault="00B706F4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4</w:t>
            </w:r>
          </w:p>
        </w:tc>
      </w:tr>
    </w:tbl>
    <w:p w14:paraId="7980BF68" w14:textId="77777777" w:rsidR="009C0D6B" w:rsidRPr="00CE2A61" w:rsidRDefault="009C0D6B">
      <w:pPr>
        <w:rPr>
          <w:rFonts w:ascii="Segoe UI" w:hAnsi="Segoe UI" w:cs="Segoe U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4"/>
        <w:gridCol w:w="936"/>
      </w:tblGrid>
      <w:tr w:rsidR="006F0108" w:rsidRPr="00CE2A61" w14:paraId="5DE3F1F0" w14:textId="77777777" w:rsidTr="00D2476B">
        <w:tc>
          <w:tcPr>
            <w:tcW w:w="3350" w:type="dxa"/>
            <w:gridSpan w:val="2"/>
          </w:tcPr>
          <w:p w14:paraId="2A222A07" w14:textId="77777777" w:rsidR="006F0108" w:rsidRPr="00CE2A61" w:rsidRDefault="006F0108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6D3A4652" wp14:editId="3CE72DC6">
                  <wp:extent cx="1828800" cy="1198100"/>
                  <wp:effectExtent l="0" t="0" r="0" b="2540"/>
                  <wp:docPr id="2" name="Picture 2" descr="Light bulb with hanging lights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Light bulb with hanging lights backgroun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19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14829F" w14:textId="0E30EE11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B706F4" w:rsidRPr="00CE2A61" w14:paraId="39DB5F09" w14:textId="77777777" w:rsidTr="00D2476B">
        <w:tc>
          <w:tcPr>
            <w:tcW w:w="2414" w:type="dxa"/>
          </w:tcPr>
          <w:p w14:paraId="09E8B77C" w14:textId="2F8DE44F" w:rsidR="00B706F4" w:rsidRPr="00CE2A61" w:rsidRDefault="00B706F4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Utilities expense:</w:t>
            </w:r>
            <w:r w:rsidR="00D17CC3"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 xml:space="preserve"> electric, gas heat, water, sewer, garbage</w:t>
            </w:r>
          </w:p>
        </w:tc>
        <w:tc>
          <w:tcPr>
            <w:tcW w:w="936" w:type="dxa"/>
          </w:tcPr>
          <w:p w14:paraId="3FD3C28D" w14:textId="4141874C" w:rsidR="00B706F4" w:rsidRPr="00CE2A61" w:rsidRDefault="00B706F4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</w:t>
            </w:r>
            <w:r w:rsidR="001C5EF2"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:</w:t>
            </w:r>
          </w:p>
        </w:tc>
      </w:tr>
      <w:tr w:rsidR="00B706F4" w:rsidRPr="00CE2A61" w14:paraId="75CB1726" w14:textId="77777777" w:rsidTr="00D2476B">
        <w:tc>
          <w:tcPr>
            <w:tcW w:w="2414" w:type="dxa"/>
          </w:tcPr>
          <w:p w14:paraId="2160AAA6" w14:textId="60762C18" w:rsidR="00B706F4" w:rsidRPr="00CE2A61" w:rsidRDefault="00D17CC3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Included in rent</w:t>
            </w:r>
          </w:p>
        </w:tc>
        <w:tc>
          <w:tcPr>
            <w:tcW w:w="936" w:type="dxa"/>
          </w:tcPr>
          <w:p w14:paraId="147F6179" w14:textId="308682B7" w:rsidR="00B706F4" w:rsidRPr="00CE2A61" w:rsidRDefault="00D17CC3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D17CC3" w:rsidRPr="00CE2A61" w14:paraId="0AA7A13A" w14:textId="77777777" w:rsidTr="00D2476B">
        <w:tc>
          <w:tcPr>
            <w:tcW w:w="2414" w:type="dxa"/>
          </w:tcPr>
          <w:p w14:paraId="1A3A62F1" w14:textId="15065458" w:rsidR="00D17CC3" w:rsidRPr="00CE2A61" w:rsidRDefault="00D17CC3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Cost shared with roommates</w:t>
            </w:r>
          </w:p>
        </w:tc>
        <w:tc>
          <w:tcPr>
            <w:tcW w:w="936" w:type="dxa"/>
          </w:tcPr>
          <w:p w14:paraId="4CF268B4" w14:textId="2EDE7AB4" w:rsidR="00D17CC3" w:rsidRPr="00CE2A61" w:rsidRDefault="00D17CC3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D17CC3" w:rsidRPr="00CE2A61" w14:paraId="05617C73" w14:textId="77777777" w:rsidTr="00D2476B">
        <w:tc>
          <w:tcPr>
            <w:tcW w:w="2414" w:type="dxa"/>
          </w:tcPr>
          <w:p w14:paraId="6BE8D4EF" w14:textId="1192667A" w:rsidR="00D17CC3" w:rsidRPr="00CE2A61" w:rsidRDefault="00D17CC3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You pay the bills</w:t>
            </w:r>
            <w:r w:rsidR="00092B83" w:rsidRPr="00CE2A61">
              <w:rPr>
                <w:rFonts w:ascii="Segoe UI" w:hAnsi="Segoe UI" w:cs="Segoe UI"/>
                <w:sz w:val="18"/>
                <w:szCs w:val="18"/>
              </w:rPr>
              <w:t xml:space="preserve"> for rental</w:t>
            </w:r>
          </w:p>
        </w:tc>
        <w:tc>
          <w:tcPr>
            <w:tcW w:w="936" w:type="dxa"/>
          </w:tcPr>
          <w:p w14:paraId="5E3DD6AC" w14:textId="280F8A31" w:rsidR="00D17CC3" w:rsidRPr="00CE2A61" w:rsidRDefault="00D17CC3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092B83" w:rsidRPr="00CE2A61" w14:paraId="0E66EC97" w14:textId="77777777" w:rsidTr="00D2476B">
        <w:tc>
          <w:tcPr>
            <w:tcW w:w="2414" w:type="dxa"/>
          </w:tcPr>
          <w:p w14:paraId="62BB4AE8" w14:textId="72450883" w:rsidR="00092B83" w:rsidRPr="00CE2A61" w:rsidRDefault="00092B83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You pay the bills for your home</w:t>
            </w:r>
          </w:p>
        </w:tc>
        <w:tc>
          <w:tcPr>
            <w:tcW w:w="936" w:type="dxa"/>
          </w:tcPr>
          <w:p w14:paraId="4635861D" w14:textId="5D648226" w:rsidR="00092B83" w:rsidRPr="00CE2A61" w:rsidRDefault="00092B83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</w:tbl>
    <w:p w14:paraId="11271799" w14:textId="77777777" w:rsidR="009C0D6B" w:rsidRPr="00CE2A61" w:rsidRDefault="009C0D6B">
      <w:pPr>
        <w:rPr>
          <w:rFonts w:ascii="Segoe UI" w:hAnsi="Segoe UI" w:cs="Segoe U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4"/>
        <w:gridCol w:w="936"/>
      </w:tblGrid>
      <w:tr w:rsidR="00780E33" w:rsidRPr="00CE2A61" w14:paraId="097CC8DB" w14:textId="77777777" w:rsidTr="00D2476B">
        <w:tc>
          <w:tcPr>
            <w:tcW w:w="3350" w:type="dxa"/>
            <w:gridSpan w:val="2"/>
          </w:tcPr>
          <w:p w14:paraId="0D6535D9" w14:textId="77777777" w:rsidR="00780E33" w:rsidRPr="00CE2A61" w:rsidRDefault="00780E33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0CB1AB78" wp14:editId="3CC8B18B">
                  <wp:extent cx="1828800" cy="1218902"/>
                  <wp:effectExtent l="0" t="0" r="0" b="635"/>
                  <wp:docPr id="3" name="Picture 3" descr="Close-up of a person using a mobile ph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lose-up of a person using a mobile phon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218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EFFAFE" w14:textId="6C3AB985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092B83" w:rsidRPr="00CE2A61" w14:paraId="0C99D5F3" w14:textId="77777777" w:rsidTr="00D2476B">
        <w:tc>
          <w:tcPr>
            <w:tcW w:w="2414" w:type="dxa"/>
          </w:tcPr>
          <w:p w14:paraId="1127D2A4" w14:textId="59F92114" w:rsidR="00092B83" w:rsidRPr="00CE2A61" w:rsidRDefault="00092B83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Communications expense:</w:t>
            </w:r>
          </w:p>
        </w:tc>
        <w:tc>
          <w:tcPr>
            <w:tcW w:w="936" w:type="dxa"/>
          </w:tcPr>
          <w:p w14:paraId="3FC8921A" w14:textId="37793DB8" w:rsidR="00092B83" w:rsidRPr="00CE2A61" w:rsidRDefault="00092B83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</w:t>
            </w:r>
            <w:r w:rsidR="001C5EF2"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s:</w:t>
            </w:r>
          </w:p>
        </w:tc>
      </w:tr>
      <w:tr w:rsidR="00092B83" w:rsidRPr="00CE2A61" w14:paraId="02D50210" w14:textId="77777777" w:rsidTr="00D2476B">
        <w:tc>
          <w:tcPr>
            <w:tcW w:w="2414" w:type="dxa"/>
          </w:tcPr>
          <w:p w14:paraId="4CE7D057" w14:textId="1A39E89A" w:rsidR="00092B83" w:rsidRPr="00CE2A61" w:rsidRDefault="00092B83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 xml:space="preserve">No phone, Lifeline phone, public or free </w:t>
            </w:r>
            <w:proofErr w:type="spellStart"/>
            <w:r w:rsidRPr="00CE2A61">
              <w:rPr>
                <w:rFonts w:ascii="Segoe UI" w:hAnsi="Segoe UI" w:cs="Segoe UI"/>
                <w:sz w:val="18"/>
                <w:szCs w:val="18"/>
              </w:rPr>
              <w:t>WiFi</w:t>
            </w:r>
            <w:proofErr w:type="spellEnd"/>
            <w:r w:rsidRPr="00CE2A61">
              <w:rPr>
                <w:rFonts w:ascii="Segoe UI" w:hAnsi="Segoe UI" w:cs="Segoe UI"/>
                <w:sz w:val="18"/>
                <w:szCs w:val="18"/>
              </w:rPr>
              <w:t xml:space="preserve">, </w:t>
            </w:r>
            <w:r w:rsidR="0048513C" w:rsidRPr="00CE2A61">
              <w:rPr>
                <w:rFonts w:ascii="Segoe UI" w:hAnsi="Segoe UI" w:cs="Segoe UI"/>
                <w:sz w:val="18"/>
                <w:szCs w:val="18"/>
              </w:rPr>
              <w:t>or internet included in rent</w:t>
            </w:r>
          </w:p>
        </w:tc>
        <w:tc>
          <w:tcPr>
            <w:tcW w:w="936" w:type="dxa"/>
          </w:tcPr>
          <w:p w14:paraId="74307A69" w14:textId="3A9D1351" w:rsidR="00092B83" w:rsidRPr="00CE2A61" w:rsidRDefault="0048513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48513C" w:rsidRPr="00CE2A61" w14:paraId="14442320" w14:textId="77777777" w:rsidTr="00D2476B">
        <w:tc>
          <w:tcPr>
            <w:tcW w:w="2414" w:type="dxa"/>
          </w:tcPr>
          <w:p w14:paraId="20CF3341" w14:textId="63DE2129" w:rsidR="0048513C" w:rsidRPr="00CE2A61" w:rsidRDefault="0048513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Cell phone</w:t>
            </w:r>
          </w:p>
        </w:tc>
        <w:tc>
          <w:tcPr>
            <w:tcW w:w="936" w:type="dxa"/>
          </w:tcPr>
          <w:p w14:paraId="47EE190F" w14:textId="5BAB1DF9" w:rsidR="0048513C" w:rsidRPr="00CE2A61" w:rsidRDefault="0048513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48513C" w:rsidRPr="00CE2A61" w14:paraId="5FDA824B" w14:textId="77777777" w:rsidTr="00D2476B">
        <w:tc>
          <w:tcPr>
            <w:tcW w:w="2414" w:type="dxa"/>
          </w:tcPr>
          <w:p w14:paraId="645E32EF" w14:textId="641496D8" w:rsidR="0048513C" w:rsidRPr="00CE2A61" w:rsidRDefault="0048513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Home internet</w:t>
            </w:r>
          </w:p>
        </w:tc>
        <w:tc>
          <w:tcPr>
            <w:tcW w:w="936" w:type="dxa"/>
          </w:tcPr>
          <w:p w14:paraId="0CD4EED1" w14:textId="04EBC659" w:rsidR="0048513C" w:rsidRPr="00CE2A61" w:rsidRDefault="0048513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48513C" w:rsidRPr="00CE2A61" w14:paraId="03A96DDD" w14:textId="77777777" w:rsidTr="00D2476B">
        <w:tc>
          <w:tcPr>
            <w:tcW w:w="2414" w:type="dxa"/>
          </w:tcPr>
          <w:p w14:paraId="4E1D8E89" w14:textId="77D77891" w:rsidR="0048513C" w:rsidRPr="00CE2A61" w:rsidRDefault="0048513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Cell phone with unlimited data plan</w:t>
            </w:r>
          </w:p>
        </w:tc>
        <w:tc>
          <w:tcPr>
            <w:tcW w:w="936" w:type="dxa"/>
          </w:tcPr>
          <w:p w14:paraId="5EF1F74F" w14:textId="20394BE9" w:rsidR="0048513C" w:rsidRPr="00CE2A61" w:rsidRDefault="0048513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47510C" w:rsidRPr="00CE2A61" w14:paraId="01544BC0" w14:textId="77777777" w:rsidTr="00D2476B">
        <w:tc>
          <w:tcPr>
            <w:tcW w:w="3350" w:type="dxa"/>
            <w:gridSpan w:val="2"/>
          </w:tcPr>
          <w:p w14:paraId="06B05F00" w14:textId="77777777" w:rsidR="0047510C" w:rsidRPr="00CE2A61" w:rsidRDefault="0047510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75B43FCF" wp14:editId="3AD5991D">
                  <wp:extent cx="1828800" cy="1218723"/>
                  <wp:effectExtent l="0" t="0" r="0" b="635"/>
                  <wp:docPr id="4" name="Picture 4" descr="Woman using laptop compu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Woman using laptop computer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218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43E27B" w14:textId="75D3E7DD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48513C" w:rsidRPr="00CE2A61" w14:paraId="0876291C" w14:textId="77777777" w:rsidTr="00D2476B">
        <w:tc>
          <w:tcPr>
            <w:tcW w:w="2414" w:type="dxa"/>
          </w:tcPr>
          <w:p w14:paraId="5F10D962" w14:textId="383A8A67" w:rsidR="0048513C" w:rsidRPr="00CE2A61" w:rsidRDefault="0048513C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Furnishings</w:t>
            </w:r>
            <w:r w:rsidR="001C5EF2"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 xml:space="preserve"> expense:</w:t>
            </w:r>
          </w:p>
        </w:tc>
        <w:tc>
          <w:tcPr>
            <w:tcW w:w="936" w:type="dxa"/>
          </w:tcPr>
          <w:p w14:paraId="24706F9A" w14:textId="72B3D4AC" w:rsidR="0048513C" w:rsidRPr="00CE2A61" w:rsidRDefault="001C5EF2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1C5EF2" w:rsidRPr="00CE2A61" w14:paraId="503FDE0E" w14:textId="77777777" w:rsidTr="00D2476B">
        <w:tc>
          <w:tcPr>
            <w:tcW w:w="2414" w:type="dxa"/>
          </w:tcPr>
          <w:p w14:paraId="7366B916" w14:textId="599F8FCD" w:rsidR="001C5EF2" w:rsidRPr="00CE2A61" w:rsidRDefault="000B4690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Borrow from friends or family</w:t>
            </w:r>
          </w:p>
        </w:tc>
        <w:tc>
          <w:tcPr>
            <w:tcW w:w="936" w:type="dxa"/>
          </w:tcPr>
          <w:p w14:paraId="46D764B9" w14:textId="595C9CFD" w:rsidR="001C5EF2" w:rsidRPr="00CE2A61" w:rsidRDefault="000B4690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0B4690" w:rsidRPr="00CE2A61" w14:paraId="5484B680" w14:textId="77777777" w:rsidTr="00D2476B">
        <w:tc>
          <w:tcPr>
            <w:tcW w:w="2414" w:type="dxa"/>
          </w:tcPr>
          <w:p w14:paraId="1045563D" w14:textId="12EBC5CA" w:rsidR="000B4690" w:rsidRPr="00CE2A61" w:rsidRDefault="000B4690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used</w:t>
            </w:r>
          </w:p>
        </w:tc>
        <w:tc>
          <w:tcPr>
            <w:tcW w:w="936" w:type="dxa"/>
          </w:tcPr>
          <w:p w14:paraId="4F0A2D9D" w14:textId="7A0F84FC" w:rsidR="000B4690" w:rsidRPr="00CE2A61" w:rsidRDefault="000B4690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0B4690" w:rsidRPr="00CE2A61" w14:paraId="77D97908" w14:textId="77777777" w:rsidTr="00D2476B">
        <w:tc>
          <w:tcPr>
            <w:tcW w:w="2414" w:type="dxa"/>
          </w:tcPr>
          <w:p w14:paraId="76254F96" w14:textId="61F8C2A1" w:rsidR="000B4690" w:rsidRPr="00CE2A61" w:rsidRDefault="000B4690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new</w:t>
            </w:r>
          </w:p>
        </w:tc>
        <w:tc>
          <w:tcPr>
            <w:tcW w:w="936" w:type="dxa"/>
          </w:tcPr>
          <w:p w14:paraId="106B1A37" w14:textId="1F4F7F45" w:rsidR="000B4690" w:rsidRPr="00CE2A61" w:rsidRDefault="000B4690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0B4690" w:rsidRPr="00CE2A61" w14:paraId="62C27F1C" w14:textId="77777777" w:rsidTr="00D2476B">
        <w:tc>
          <w:tcPr>
            <w:tcW w:w="2414" w:type="dxa"/>
          </w:tcPr>
          <w:p w14:paraId="385DDED8" w14:textId="71E61F34" w:rsidR="000B4690" w:rsidRPr="00CE2A61" w:rsidRDefault="000B469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E2A61">
              <w:rPr>
                <w:rFonts w:ascii="Segoe UI" w:hAnsi="Segoe UI" w:cs="Segoe UI"/>
                <w:sz w:val="18"/>
                <w:szCs w:val="18"/>
              </w:rPr>
              <w:t>Buy</w:t>
            </w:r>
            <w:proofErr w:type="spellEnd"/>
            <w:r w:rsidRPr="00CE2A61">
              <w:rPr>
                <w:rFonts w:ascii="Segoe UI" w:hAnsi="Segoe UI" w:cs="Segoe UI"/>
                <w:sz w:val="18"/>
                <w:szCs w:val="18"/>
              </w:rPr>
              <w:t xml:space="preserve"> using rent-to-own</w:t>
            </w:r>
            <w:r w:rsidR="00CE2A61">
              <w:rPr>
                <w:rFonts w:ascii="Segoe UI" w:hAnsi="Segoe UI" w:cs="Segoe UI"/>
                <w:sz w:val="18"/>
                <w:szCs w:val="18"/>
              </w:rPr>
              <w:t xml:space="preserve"> financing</w:t>
            </w:r>
          </w:p>
        </w:tc>
        <w:tc>
          <w:tcPr>
            <w:tcW w:w="936" w:type="dxa"/>
          </w:tcPr>
          <w:p w14:paraId="043AE727" w14:textId="47B3A6FF" w:rsidR="000B4690" w:rsidRPr="00CE2A61" w:rsidRDefault="000B4690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</w:tbl>
    <w:p w14:paraId="71B8CD35" w14:textId="77777777" w:rsidR="009C0D6B" w:rsidRPr="00CE2A61" w:rsidRDefault="009C0D6B">
      <w:pPr>
        <w:rPr>
          <w:rFonts w:ascii="Segoe UI" w:hAnsi="Segoe UI" w:cs="Segoe U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4"/>
        <w:gridCol w:w="936"/>
      </w:tblGrid>
      <w:tr w:rsidR="00EF6094" w:rsidRPr="00CE2A61" w14:paraId="1CEA4D78" w14:textId="77777777" w:rsidTr="00D2476B">
        <w:tc>
          <w:tcPr>
            <w:tcW w:w="3350" w:type="dxa"/>
            <w:gridSpan w:val="2"/>
          </w:tcPr>
          <w:p w14:paraId="1F9A71E2" w14:textId="77777777" w:rsidR="00EF6094" w:rsidRPr="00CE2A61" w:rsidRDefault="00EF6094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25F3FF21" wp14:editId="3AADCBBC">
                  <wp:extent cx="1828800" cy="1219200"/>
                  <wp:effectExtent l="0" t="0" r="0" b="0"/>
                  <wp:docPr id="5" name="Picture 5" descr="Child in doctor costu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hild in doctor costum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3AC6D2" w14:textId="12D623C4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0B4690" w:rsidRPr="00CE2A61" w14:paraId="77DA14E6" w14:textId="77777777" w:rsidTr="00D2476B">
        <w:tc>
          <w:tcPr>
            <w:tcW w:w="2414" w:type="dxa"/>
          </w:tcPr>
          <w:p w14:paraId="1B1D0857" w14:textId="3B3ACBC8" w:rsidR="000B4690" w:rsidRPr="00CE2A61" w:rsidRDefault="000B4690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Insurance expense:</w:t>
            </w:r>
          </w:p>
        </w:tc>
        <w:tc>
          <w:tcPr>
            <w:tcW w:w="936" w:type="dxa"/>
          </w:tcPr>
          <w:p w14:paraId="43D5B052" w14:textId="24E1AA84" w:rsidR="000B4690" w:rsidRPr="00CE2A61" w:rsidRDefault="000B4690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395F0A" w:rsidRPr="00CE2A61" w14:paraId="267E1193" w14:textId="77777777" w:rsidTr="00D2476B">
        <w:tc>
          <w:tcPr>
            <w:tcW w:w="3350" w:type="dxa"/>
            <w:gridSpan w:val="2"/>
          </w:tcPr>
          <w:p w14:paraId="7C175753" w14:textId="76D58C52" w:rsidR="00395F0A" w:rsidRPr="00CE2A61" w:rsidRDefault="00395F0A" w:rsidP="00395F0A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Healthcare coverage:</w:t>
            </w:r>
          </w:p>
        </w:tc>
      </w:tr>
      <w:tr w:rsidR="00CE116B" w:rsidRPr="00CE2A61" w14:paraId="36AC365F" w14:textId="77777777" w:rsidTr="00D2476B">
        <w:tc>
          <w:tcPr>
            <w:tcW w:w="2414" w:type="dxa"/>
          </w:tcPr>
          <w:p w14:paraId="0BCF3853" w14:textId="450F1891" w:rsidR="00CE116B" w:rsidRPr="00CE2A61" w:rsidRDefault="00CE116B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No coverage</w:t>
            </w:r>
            <w:r w:rsidR="00380906" w:rsidRPr="00CE2A61">
              <w:rPr>
                <w:rFonts w:ascii="Segoe UI" w:hAnsi="Segoe UI" w:cs="Segoe UI"/>
                <w:sz w:val="18"/>
                <w:szCs w:val="18"/>
              </w:rPr>
              <w:t>,</w:t>
            </w:r>
            <w:r w:rsidR="009E6FB9" w:rsidRPr="00CE2A61">
              <w:rPr>
                <w:rFonts w:ascii="Segoe UI" w:hAnsi="Segoe UI" w:cs="Segoe UI"/>
                <w:sz w:val="18"/>
                <w:szCs w:val="18"/>
              </w:rPr>
              <w:t xml:space="preserve"> or use family coverage up to age 26</w:t>
            </w:r>
          </w:p>
        </w:tc>
        <w:tc>
          <w:tcPr>
            <w:tcW w:w="936" w:type="dxa"/>
          </w:tcPr>
          <w:p w14:paraId="27B06F57" w14:textId="23974859" w:rsidR="00CE116B" w:rsidRPr="00CE2A61" w:rsidRDefault="00CE116B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CE116B" w:rsidRPr="00CE2A61" w14:paraId="201D5B11" w14:textId="77777777" w:rsidTr="00D2476B">
        <w:tc>
          <w:tcPr>
            <w:tcW w:w="2414" w:type="dxa"/>
          </w:tcPr>
          <w:p w14:paraId="33B27C98" w14:textId="2682EB4B" w:rsidR="00CE116B" w:rsidRPr="00CE2A61" w:rsidRDefault="00CE116B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Catastrophic coverage (under age 30 only)</w:t>
            </w:r>
          </w:p>
        </w:tc>
        <w:tc>
          <w:tcPr>
            <w:tcW w:w="936" w:type="dxa"/>
          </w:tcPr>
          <w:p w14:paraId="6162A33E" w14:textId="36B2A71D" w:rsidR="00CE116B" w:rsidRPr="00CE2A61" w:rsidRDefault="00066594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066594" w:rsidRPr="00CE2A61" w14:paraId="07A85D48" w14:textId="77777777" w:rsidTr="00D2476B">
        <w:tc>
          <w:tcPr>
            <w:tcW w:w="2414" w:type="dxa"/>
          </w:tcPr>
          <w:p w14:paraId="3287511F" w14:textId="1B14343B" w:rsidR="00066594" w:rsidRPr="00CE2A61" w:rsidRDefault="00066594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Lower premium plan (pay more when use services)</w:t>
            </w:r>
          </w:p>
        </w:tc>
        <w:tc>
          <w:tcPr>
            <w:tcW w:w="936" w:type="dxa"/>
          </w:tcPr>
          <w:p w14:paraId="0C3FD3AD" w14:textId="712473ED" w:rsidR="00066594" w:rsidRPr="00CE2A61" w:rsidRDefault="00066594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066594" w:rsidRPr="00CE2A61" w14:paraId="5EF791A5" w14:textId="77777777" w:rsidTr="00D2476B">
        <w:tc>
          <w:tcPr>
            <w:tcW w:w="2414" w:type="dxa"/>
          </w:tcPr>
          <w:p w14:paraId="35904B9C" w14:textId="00823DA3" w:rsidR="00066594" w:rsidRPr="00CE2A61" w:rsidRDefault="00066594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Higher premium plan (pay less when use services)</w:t>
            </w:r>
          </w:p>
        </w:tc>
        <w:tc>
          <w:tcPr>
            <w:tcW w:w="936" w:type="dxa"/>
          </w:tcPr>
          <w:p w14:paraId="7BB16188" w14:textId="1F8333F7" w:rsidR="00066594" w:rsidRPr="00CE2A61" w:rsidRDefault="00066594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395F0A" w:rsidRPr="00CE2A61" w14:paraId="31BD762A" w14:textId="77777777" w:rsidTr="00D2476B">
        <w:tc>
          <w:tcPr>
            <w:tcW w:w="3350" w:type="dxa"/>
            <w:gridSpan w:val="2"/>
          </w:tcPr>
          <w:p w14:paraId="70CE3468" w14:textId="558F9C70" w:rsidR="00395F0A" w:rsidRPr="00CE2A61" w:rsidRDefault="00395F0A" w:rsidP="00395F0A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Auto coverage:</w:t>
            </w:r>
          </w:p>
        </w:tc>
      </w:tr>
      <w:tr w:rsidR="00066594" w:rsidRPr="00CE2A61" w14:paraId="6057B727" w14:textId="77777777" w:rsidTr="00D2476B">
        <w:tc>
          <w:tcPr>
            <w:tcW w:w="2414" w:type="dxa"/>
          </w:tcPr>
          <w:p w14:paraId="4F2D9493" w14:textId="3FAF1DF9" w:rsidR="00066594" w:rsidRPr="00CE2A61" w:rsidRDefault="00066594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Liability coverage only</w:t>
            </w:r>
          </w:p>
        </w:tc>
        <w:tc>
          <w:tcPr>
            <w:tcW w:w="936" w:type="dxa"/>
          </w:tcPr>
          <w:p w14:paraId="22A99F79" w14:textId="68282F0F" w:rsidR="00066594" w:rsidRPr="00CE2A61" w:rsidRDefault="005E5872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5E5872" w:rsidRPr="00CE2A61" w14:paraId="19A2EC19" w14:textId="77777777" w:rsidTr="00D2476B">
        <w:tc>
          <w:tcPr>
            <w:tcW w:w="2414" w:type="dxa"/>
          </w:tcPr>
          <w:p w14:paraId="34F2D7DF" w14:textId="69929A54" w:rsidR="005E5872" w:rsidRPr="00CE2A61" w:rsidRDefault="005E5872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Collision, comprehensive &amp; liability (full coverage)</w:t>
            </w:r>
          </w:p>
        </w:tc>
        <w:tc>
          <w:tcPr>
            <w:tcW w:w="936" w:type="dxa"/>
          </w:tcPr>
          <w:p w14:paraId="63504639" w14:textId="38376640" w:rsidR="005E5872" w:rsidRPr="00CE2A61" w:rsidRDefault="005E5872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5E5872" w:rsidRPr="00CE2A61" w14:paraId="3E7C6E63" w14:textId="77777777" w:rsidTr="00D2476B">
        <w:tc>
          <w:tcPr>
            <w:tcW w:w="2414" w:type="dxa"/>
          </w:tcPr>
          <w:p w14:paraId="349A89EC" w14:textId="591E5DDC" w:rsidR="005E5872" w:rsidRPr="00CE2A61" w:rsidRDefault="005E5872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SR-22 (high risk drivers)</w:t>
            </w:r>
          </w:p>
        </w:tc>
        <w:tc>
          <w:tcPr>
            <w:tcW w:w="936" w:type="dxa"/>
          </w:tcPr>
          <w:p w14:paraId="27A9F72E" w14:textId="7D039656" w:rsidR="005E5872" w:rsidRPr="00CE2A61" w:rsidRDefault="005E5872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395F0A" w:rsidRPr="00CE2A61" w14:paraId="469E6B40" w14:textId="77777777" w:rsidTr="00D2476B">
        <w:tc>
          <w:tcPr>
            <w:tcW w:w="3350" w:type="dxa"/>
            <w:gridSpan w:val="2"/>
          </w:tcPr>
          <w:p w14:paraId="0C9EE406" w14:textId="688B355D" w:rsidR="00395F0A" w:rsidRPr="00CE2A61" w:rsidRDefault="00395F0A" w:rsidP="00395F0A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Renters &amp; Homeowners coverage:</w:t>
            </w:r>
          </w:p>
        </w:tc>
      </w:tr>
      <w:tr w:rsidR="005E5872" w:rsidRPr="00CE2A61" w14:paraId="615349B0" w14:textId="77777777" w:rsidTr="00D2476B">
        <w:tc>
          <w:tcPr>
            <w:tcW w:w="2414" w:type="dxa"/>
          </w:tcPr>
          <w:p w14:paraId="04756B5B" w14:textId="3B529BDB" w:rsidR="005E5872" w:rsidRPr="00CE2A61" w:rsidRDefault="00E2171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No coverage</w:t>
            </w:r>
          </w:p>
        </w:tc>
        <w:tc>
          <w:tcPr>
            <w:tcW w:w="936" w:type="dxa"/>
          </w:tcPr>
          <w:p w14:paraId="27A4335D" w14:textId="6B32070F" w:rsidR="005E5872" w:rsidRPr="00CE2A61" w:rsidRDefault="00E2171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E2171C" w:rsidRPr="00CE2A61" w14:paraId="22ECA9B9" w14:textId="77777777" w:rsidTr="00D2476B">
        <w:tc>
          <w:tcPr>
            <w:tcW w:w="2414" w:type="dxa"/>
          </w:tcPr>
          <w:p w14:paraId="513CA1CE" w14:textId="1961240B" w:rsidR="00E2171C" w:rsidRPr="00CE2A61" w:rsidRDefault="00E2171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Renters insurance</w:t>
            </w:r>
          </w:p>
        </w:tc>
        <w:tc>
          <w:tcPr>
            <w:tcW w:w="936" w:type="dxa"/>
          </w:tcPr>
          <w:p w14:paraId="1E183D19" w14:textId="3EB068FA" w:rsidR="00E2171C" w:rsidRPr="00CE2A61" w:rsidRDefault="00E2171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E2171C" w:rsidRPr="00CE2A61" w14:paraId="205C8723" w14:textId="77777777" w:rsidTr="00D2476B">
        <w:tc>
          <w:tcPr>
            <w:tcW w:w="2414" w:type="dxa"/>
          </w:tcPr>
          <w:p w14:paraId="05FE1ACD" w14:textId="3D9B4AAC" w:rsidR="00E2171C" w:rsidRPr="00CE2A61" w:rsidRDefault="00E2171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Homeowners insurance</w:t>
            </w:r>
          </w:p>
        </w:tc>
        <w:tc>
          <w:tcPr>
            <w:tcW w:w="936" w:type="dxa"/>
          </w:tcPr>
          <w:p w14:paraId="0056E359" w14:textId="098C8938" w:rsidR="00E2171C" w:rsidRPr="00CE2A61" w:rsidRDefault="00E2171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</w:tbl>
    <w:p w14:paraId="7BF07EDA" w14:textId="5DCC851F" w:rsidR="00970C3F" w:rsidRPr="00CE2A61" w:rsidRDefault="00970C3F">
      <w:pPr>
        <w:rPr>
          <w:rFonts w:ascii="Segoe UI" w:hAnsi="Segoe UI" w:cs="Segoe UI"/>
          <w:sz w:val="18"/>
          <w:szCs w:val="18"/>
        </w:rPr>
      </w:pPr>
    </w:p>
    <w:p w14:paraId="0A1BD8F2" w14:textId="77777777" w:rsidR="00970C3F" w:rsidRPr="00CE2A61" w:rsidRDefault="00970C3F">
      <w:pPr>
        <w:rPr>
          <w:rFonts w:ascii="Segoe UI" w:hAnsi="Segoe UI" w:cs="Segoe UI"/>
          <w:sz w:val="18"/>
          <w:szCs w:val="18"/>
        </w:rPr>
      </w:pPr>
      <w:r w:rsidRPr="00CE2A61">
        <w:rPr>
          <w:rFonts w:ascii="Segoe UI" w:hAnsi="Segoe UI" w:cs="Segoe UI"/>
          <w:sz w:val="18"/>
          <w:szCs w:val="18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945"/>
      </w:tblGrid>
      <w:tr w:rsidR="00EF6094" w:rsidRPr="00CE2A61" w14:paraId="7E960520" w14:textId="77777777" w:rsidTr="009C0D6B">
        <w:tc>
          <w:tcPr>
            <w:tcW w:w="3350" w:type="dxa"/>
            <w:gridSpan w:val="2"/>
          </w:tcPr>
          <w:p w14:paraId="7B0E561C" w14:textId="77777777" w:rsidR="00EF6094" w:rsidRPr="00CE2A61" w:rsidRDefault="00EF6094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lastRenderedPageBreak/>
              <w:drawing>
                <wp:inline distT="0" distB="0" distL="0" distR="0" wp14:anchorId="4A00E4F4" wp14:editId="1022DD12">
                  <wp:extent cx="1828800" cy="1219200"/>
                  <wp:effectExtent l="0" t="0" r="0" b="0"/>
                  <wp:docPr id="12" name="Picture 12" descr="Jars of coi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Jars of coins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2A5F48" w14:textId="7B508600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E2171C" w:rsidRPr="00CE2A61" w14:paraId="45639184" w14:textId="77777777" w:rsidTr="009C0D6B">
        <w:tc>
          <w:tcPr>
            <w:tcW w:w="2405" w:type="dxa"/>
          </w:tcPr>
          <w:p w14:paraId="63085AAB" w14:textId="207B321F" w:rsidR="00E2171C" w:rsidRPr="00CE2A61" w:rsidRDefault="00E2171C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Savings</w:t>
            </w:r>
            <w:r w:rsidR="00F25A83"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945" w:type="dxa"/>
          </w:tcPr>
          <w:p w14:paraId="528B4F07" w14:textId="5F33A2F3" w:rsidR="00E2171C" w:rsidRPr="00CE2A61" w:rsidRDefault="00F25A83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F25A83" w:rsidRPr="00CE2A61" w14:paraId="314B8A01" w14:textId="77777777" w:rsidTr="009C0D6B">
        <w:tc>
          <w:tcPr>
            <w:tcW w:w="2405" w:type="dxa"/>
          </w:tcPr>
          <w:p w14:paraId="56E32FAB" w14:textId="7A5D255D" w:rsidR="00F25A83" w:rsidRPr="00CE2A61" w:rsidRDefault="00F25A83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 xml:space="preserve">Regular deposits </w:t>
            </w:r>
            <w:r w:rsidR="006E1922" w:rsidRPr="00CE2A61">
              <w:rPr>
                <w:rFonts w:ascii="Segoe UI" w:hAnsi="Segoe UI" w:cs="Segoe UI"/>
                <w:sz w:val="18"/>
                <w:szCs w:val="18"/>
              </w:rPr>
              <w:t>to</w:t>
            </w:r>
            <w:r w:rsidRPr="00CE2A61">
              <w:rPr>
                <w:rFonts w:ascii="Segoe UI" w:hAnsi="Segoe UI" w:cs="Segoe UI"/>
                <w:sz w:val="18"/>
                <w:szCs w:val="18"/>
              </w:rPr>
              <w:t xml:space="preserve"> savings account or prepaid card</w:t>
            </w:r>
          </w:p>
        </w:tc>
        <w:tc>
          <w:tcPr>
            <w:tcW w:w="945" w:type="dxa"/>
          </w:tcPr>
          <w:p w14:paraId="64A88D8F" w14:textId="66C6A3C2" w:rsidR="00F25A83" w:rsidRPr="00CE2A61" w:rsidRDefault="00F25A83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F25A83" w:rsidRPr="00CE2A61" w14:paraId="27046B00" w14:textId="77777777" w:rsidTr="009C0D6B">
        <w:tc>
          <w:tcPr>
            <w:tcW w:w="2405" w:type="dxa"/>
          </w:tcPr>
          <w:p w14:paraId="4B5010FB" w14:textId="24481151" w:rsidR="00F25A83" w:rsidRPr="00CE2A61" w:rsidRDefault="00F25A83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Retirement account contribution</w:t>
            </w:r>
            <w:r w:rsidR="00CE2A61">
              <w:rPr>
                <w:rFonts w:ascii="Segoe UI" w:hAnsi="Segoe UI" w:cs="Segoe UI"/>
                <w:sz w:val="18"/>
                <w:szCs w:val="18"/>
              </w:rPr>
              <w:t>s</w:t>
            </w:r>
            <w:r w:rsidR="008D6FCE" w:rsidRPr="00CE2A61">
              <w:rPr>
                <w:rFonts w:ascii="Segoe UI" w:hAnsi="Segoe UI" w:cs="Segoe UI"/>
                <w:sz w:val="18"/>
                <w:szCs w:val="18"/>
              </w:rPr>
              <w:t xml:space="preserve"> from </w:t>
            </w:r>
            <w:r w:rsidRPr="00CE2A61">
              <w:rPr>
                <w:rFonts w:ascii="Segoe UI" w:hAnsi="Segoe UI" w:cs="Segoe UI"/>
                <w:sz w:val="18"/>
                <w:szCs w:val="18"/>
              </w:rPr>
              <w:t>paycheck</w:t>
            </w:r>
          </w:p>
        </w:tc>
        <w:tc>
          <w:tcPr>
            <w:tcW w:w="945" w:type="dxa"/>
          </w:tcPr>
          <w:p w14:paraId="59A8424D" w14:textId="6DEB74E4" w:rsidR="00F25A83" w:rsidRPr="00CE2A61" w:rsidRDefault="00F25A83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F25A83" w:rsidRPr="00CE2A61" w14:paraId="4B0E06A4" w14:textId="77777777" w:rsidTr="009C0D6B">
        <w:tc>
          <w:tcPr>
            <w:tcW w:w="2405" w:type="dxa"/>
          </w:tcPr>
          <w:p w14:paraId="4AE0C190" w14:textId="68992644" w:rsidR="00F25A83" w:rsidRPr="00CE2A61" w:rsidRDefault="006852D7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Deposits</w:t>
            </w:r>
            <w:r w:rsidR="00E32B30" w:rsidRPr="00CE2A61">
              <w:rPr>
                <w:rFonts w:ascii="Segoe UI" w:hAnsi="Segoe UI" w:cs="Segoe UI"/>
                <w:sz w:val="18"/>
                <w:szCs w:val="18"/>
              </w:rPr>
              <w:t xml:space="preserve"> into taxable brokerage account</w:t>
            </w:r>
            <w:r w:rsidR="00512D69" w:rsidRPr="00CE2A61">
              <w:rPr>
                <w:rFonts w:ascii="Segoe UI" w:hAnsi="Segoe UI" w:cs="Segoe UI"/>
                <w:sz w:val="18"/>
                <w:szCs w:val="18"/>
              </w:rPr>
              <w:t xml:space="preserve"> for investment purposes</w:t>
            </w:r>
          </w:p>
        </w:tc>
        <w:tc>
          <w:tcPr>
            <w:tcW w:w="945" w:type="dxa"/>
          </w:tcPr>
          <w:p w14:paraId="2B6E8C6D" w14:textId="401976F5" w:rsidR="00F25A83" w:rsidRPr="00CE2A61" w:rsidRDefault="000A749F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</w:tbl>
    <w:p w14:paraId="57BDBB17" w14:textId="77777777" w:rsidR="009C0D6B" w:rsidRPr="00CE2A61" w:rsidRDefault="009C0D6B">
      <w:pPr>
        <w:rPr>
          <w:rFonts w:ascii="Segoe UI" w:hAnsi="Segoe UI" w:cs="Segoe U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945"/>
      </w:tblGrid>
      <w:tr w:rsidR="008D4107" w:rsidRPr="00CE2A61" w14:paraId="3086F95A" w14:textId="77777777" w:rsidTr="009C0D6B">
        <w:tc>
          <w:tcPr>
            <w:tcW w:w="3350" w:type="dxa"/>
            <w:gridSpan w:val="2"/>
          </w:tcPr>
          <w:p w14:paraId="59527DF8" w14:textId="64BACC7F" w:rsidR="008D4107" w:rsidRPr="00CE2A61" w:rsidRDefault="0032196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6D440312" wp14:editId="6536A8B2">
                  <wp:extent cx="1824228" cy="1216152"/>
                  <wp:effectExtent l="0" t="0" r="5080" b="3175"/>
                  <wp:docPr id="9" name="Picture 9" descr="Eatery and roastery sign on restaurant's wind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Eatery and roastery sign on restaurant's window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4228" cy="1216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DF6DDF" w14:textId="6BB582AD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0A749F" w:rsidRPr="00CE2A61" w14:paraId="43E95AA3" w14:textId="77777777" w:rsidTr="009C0D6B">
        <w:tc>
          <w:tcPr>
            <w:tcW w:w="2405" w:type="dxa"/>
          </w:tcPr>
          <w:p w14:paraId="7336DB45" w14:textId="5C7C110C" w:rsidR="000A749F" w:rsidRPr="00CE2A61" w:rsidRDefault="000A749F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Food expenses:</w:t>
            </w:r>
          </w:p>
        </w:tc>
        <w:tc>
          <w:tcPr>
            <w:tcW w:w="945" w:type="dxa"/>
          </w:tcPr>
          <w:p w14:paraId="1A86E419" w14:textId="5925BF0F" w:rsidR="000A749F" w:rsidRPr="00CE2A61" w:rsidRDefault="000A749F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</w:t>
            </w:r>
          </w:p>
        </w:tc>
      </w:tr>
      <w:tr w:rsidR="000A749F" w:rsidRPr="00CE2A61" w14:paraId="417060D0" w14:textId="77777777" w:rsidTr="009C0D6B">
        <w:tc>
          <w:tcPr>
            <w:tcW w:w="2405" w:type="dxa"/>
          </w:tcPr>
          <w:p w14:paraId="735A19E6" w14:textId="4E74F132" w:rsidR="000A749F" w:rsidRPr="00CE2A61" w:rsidRDefault="000A749F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Eat at home with family or take lunch to work</w:t>
            </w:r>
          </w:p>
        </w:tc>
        <w:tc>
          <w:tcPr>
            <w:tcW w:w="945" w:type="dxa"/>
          </w:tcPr>
          <w:p w14:paraId="62A079E0" w14:textId="7755E24D" w:rsidR="000A749F" w:rsidRPr="00CE2A61" w:rsidRDefault="000A749F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0A749F" w:rsidRPr="00CE2A61" w14:paraId="2BF2EAB5" w14:textId="77777777" w:rsidTr="009C0D6B">
        <w:tc>
          <w:tcPr>
            <w:tcW w:w="2405" w:type="dxa"/>
          </w:tcPr>
          <w:p w14:paraId="1AE0F510" w14:textId="2700EE80" w:rsidR="000A749F" w:rsidRPr="00CE2A61" w:rsidRDefault="000A749F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Cook at home, eat out once per week</w:t>
            </w:r>
          </w:p>
        </w:tc>
        <w:tc>
          <w:tcPr>
            <w:tcW w:w="945" w:type="dxa"/>
          </w:tcPr>
          <w:p w14:paraId="43263603" w14:textId="69CA6862" w:rsidR="000A749F" w:rsidRPr="00CE2A61" w:rsidRDefault="000A749F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0A749F" w:rsidRPr="00CE2A61" w14:paraId="1BB23BF7" w14:textId="77777777" w:rsidTr="009C0D6B">
        <w:tc>
          <w:tcPr>
            <w:tcW w:w="2405" w:type="dxa"/>
          </w:tcPr>
          <w:p w14:paraId="0932DFE4" w14:textId="401D3266" w:rsidR="000A749F" w:rsidRPr="00CE2A61" w:rsidRDefault="002F17B9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Purchases at convenience stores &amp; coffee shops</w:t>
            </w:r>
          </w:p>
        </w:tc>
        <w:tc>
          <w:tcPr>
            <w:tcW w:w="945" w:type="dxa"/>
          </w:tcPr>
          <w:p w14:paraId="7FC3F59B" w14:textId="531C7479" w:rsidR="000A749F" w:rsidRPr="00CE2A61" w:rsidRDefault="002F17B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2F17B9" w:rsidRPr="00CE2A61" w14:paraId="361E0A7B" w14:textId="77777777" w:rsidTr="009C0D6B">
        <w:tc>
          <w:tcPr>
            <w:tcW w:w="2405" w:type="dxa"/>
          </w:tcPr>
          <w:p w14:paraId="371AF9AF" w14:textId="5432FDBC" w:rsidR="002F17B9" w:rsidRPr="00CE2A61" w:rsidRDefault="002F17B9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Eat out frequently</w:t>
            </w:r>
          </w:p>
        </w:tc>
        <w:tc>
          <w:tcPr>
            <w:tcW w:w="945" w:type="dxa"/>
          </w:tcPr>
          <w:p w14:paraId="20E96D97" w14:textId="433CF521" w:rsidR="002F17B9" w:rsidRPr="00CE2A61" w:rsidRDefault="002F17B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4</w:t>
            </w:r>
          </w:p>
        </w:tc>
      </w:tr>
    </w:tbl>
    <w:p w14:paraId="2E1AE0C9" w14:textId="77777777" w:rsidR="009C0D6B" w:rsidRPr="00CE2A61" w:rsidRDefault="009C0D6B">
      <w:pPr>
        <w:rPr>
          <w:rFonts w:ascii="Segoe UI" w:hAnsi="Segoe UI" w:cs="Segoe U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945"/>
      </w:tblGrid>
      <w:tr w:rsidR="00371686" w:rsidRPr="00CE2A61" w14:paraId="6921F4EC" w14:textId="77777777" w:rsidTr="009C0D6B">
        <w:tc>
          <w:tcPr>
            <w:tcW w:w="3350" w:type="dxa"/>
            <w:gridSpan w:val="2"/>
          </w:tcPr>
          <w:p w14:paraId="35284F7F" w14:textId="77777777" w:rsidR="00371686" w:rsidRPr="00CE2A61" w:rsidRDefault="00371686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5545F4DB" wp14:editId="71E048AB">
                  <wp:extent cx="1827890" cy="1217968"/>
                  <wp:effectExtent l="0" t="0" r="1270" b="1270"/>
                  <wp:docPr id="8" name="Picture 8" descr="Woman in c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Woman in car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890" cy="1217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6DECCA" w14:textId="7F4105A1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2F17B9" w:rsidRPr="00CE2A61" w14:paraId="097369B0" w14:textId="77777777" w:rsidTr="009C0D6B">
        <w:tc>
          <w:tcPr>
            <w:tcW w:w="2405" w:type="dxa"/>
          </w:tcPr>
          <w:p w14:paraId="1E558144" w14:textId="554D7AA3" w:rsidR="002F17B9" w:rsidRPr="00CE2A61" w:rsidRDefault="002F17B9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Transportation expenses:</w:t>
            </w:r>
          </w:p>
        </w:tc>
        <w:tc>
          <w:tcPr>
            <w:tcW w:w="945" w:type="dxa"/>
          </w:tcPr>
          <w:p w14:paraId="514CC6CC" w14:textId="722135F2" w:rsidR="002F17B9" w:rsidRPr="00CE2A61" w:rsidRDefault="002F17B9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2F17B9" w:rsidRPr="00CE2A61" w14:paraId="0FFE9A25" w14:textId="77777777" w:rsidTr="009C0D6B">
        <w:tc>
          <w:tcPr>
            <w:tcW w:w="2405" w:type="dxa"/>
          </w:tcPr>
          <w:p w14:paraId="2F2D2259" w14:textId="03B71695" w:rsidR="002F17B9" w:rsidRPr="00CE2A61" w:rsidRDefault="002F17B9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Walk, bike, or skat</w:t>
            </w:r>
            <w:r w:rsidR="00E90C19" w:rsidRPr="00CE2A61">
              <w:rPr>
                <w:rFonts w:ascii="Segoe UI" w:hAnsi="Segoe UI" w:cs="Segoe UI"/>
                <w:sz w:val="18"/>
                <w:szCs w:val="18"/>
              </w:rPr>
              <w:t>eboard</w:t>
            </w:r>
          </w:p>
        </w:tc>
        <w:tc>
          <w:tcPr>
            <w:tcW w:w="945" w:type="dxa"/>
          </w:tcPr>
          <w:p w14:paraId="718B81C7" w14:textId="21EA0203" w:rsidR="002F17B9" w:rsidRPr="00CE2A61" w:rsidRDefault="00E90C1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E90C19" w:rsidRPr="00CE2A61" w14:paraId="364E6DFE" w14:textId="77777777" w:rsidTr="009C0D6B">
        <w:tc>
          <w:tcPr>
            <w:tcW w:w="2405" w:type="dxa"/>
          </w:tcPr>
          <w:p w14:paraId="189265E6" w14:textId="0C2CFE99" w:rsidR="00E90C19" w:rsidRPr="00CE2A61" w:rsidRDefault="00E90C19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Public transportation</w:t>
            </w:r>
          </w:p>
        </w:tc>
        <w:tc>
          <w:tcPr>
            <w:tcW w:w="945" w:type="dxa"/>
          </w:tcPr>
          <w:p w14:paraId="435BDD87" w14:textId="352FDC0B" w:rsidR="00E90C19" w:rsidRPr="00CE2A61" w:rsidRDefault="00E90C1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E90C19" w:rsidRPr="00CE2A61" w14:paraId="10DD76A6" w14:textId="77777777" w:rsidTr="009C0D6B">
        <w:tc>
          <w:tcPr>
            <w:tcW w:w="2405" w:type="dxa"/>
          </w:tcPr>
          <w:p w14:paraId="0D2B6917" w14:textId="6AEDEEB6" w:rsidR="00E90C19" w:rsidRPr="00CE2A61" w:rsidRDefault="00E90C19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fuel for family car</w:t>
            </w:r>
          </w:p>
        </w:tc>
        <w:tc>
          <w:tcPr>
            <w:tcW w:w="945" w:type="dxa"/>
          </w:tcPr>
          <w:p w14:paraId="556B4FB3" w14:textId="44EBA3AC" w:rsidR="00E90C19" w:rsidRPr="00CE2A61" w:rsidRDefault="00E90C1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E90C19" w:rsidRPr="00CE2A61" w14:paraId="09B8A65B" w14:textId="77777777" w:rsidTr="009C0D6B">
        <w:tc>
          <w:tcPr>
            <w:tcW w:w="2405" w:type="dxa"/>
          </w:tcPr>
          <w:p w14:paraId="59224CD1" w14:textId="78C94834" w:rsidR="00E90C19" w:rsidRPr="00CE2A61" w:rsidRDefault="00E90C19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Ridesharing (Uber, Lyft)</w:t>
            </w:r>
          </w:p>
        </w:tc>
        <w:tc>
          <w:tcPr>
            <w:tcW w:w="945" w:type="dxa"/>
          </w:tcPr>
          <w:p w14:paraId="13E9C1B3" w14:textId="5CE3DF29" w:rsidR="00E90C19" w:rsidRPr="00CE2A61" w:rsidRDefault="00E90C1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E90C19" w:rsidRPr="00CE2A61" w14:paraId="6198F47A" w14:textId="77777777" w:rsidTr="009C0D6B">
        <w:tc>
          <w:tcPr>
            <w:tcW w:w="2405" w:type="dxa"/>
          </w:tcPr>
          <w:p w14:paraId="3A4ECF06" w14:textId="1EB5B74B" w:rsidR="00E90C19" w:rsidRPr="00CE2A61" w:rsidRDefault="00E90C19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used car</w:t>
            </w:r>
          </w:p>
        </w:tc>
        <w:tc>
          <w:tcPr>
            <w:tcW w:w="945" w:type="dxa"/>
          </w:tcPr>
          <w:p w14:paraId="7C68F557" w14:textId="3C4580DA" w:rsidR="00E90C19" w:rsidRPr="00CE2A61" w:rsidRDefault="00E90C1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E90C19" w:rsidRPr="00CE2A61" w14:paraId="16203EE5" w14:textId="77777777" w:rsidTr="009C0D6B">
        <w:tc>
          <w:tcPr>
            <w:tcW w:w="2405" w:type="dxa"/>
          </w:tcPr>
          <w:p w14:paraId="573C3764" w14:textId="10DE7C18" w:rsidR="00E90C19" w:rsidRPr="00CE2A61" w:rsidRDefault="00E90C19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new car</w:t>
            </w:r>
          </w:p>
        </w:tc>
        <w:tc>
          <w:tcPr>
            <w:tcW w:w="945" w:type="dxa"/>
          </w:tcPr>
          <w:p w14:paraId="3C25EDCA" w14:textId="424B52A6" w:rsidR="00E90C19" w:rsidRPr="00CE2A61" w:rsidRDefault="00E90C1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4</w:t>
            </w:r>
          </w:p>
        </w:tc>
      </w:tr>
      <w:tr w:rsidR="00E44CDA" w:rsidRPr="00CE2A61" w14:paraId="484DFC38" w14:textId="77777777" w:rsidTr="009C0D6B">
        <w:tc>
          <w:tcPr>
            <w:tcW w:w="3350" w:type="dxa"/>
            <w:gridSpan w:val="2"/>
          </w:tcPr>
          <w:p w14:paraId="647A1486" w14:textId="53F6ECB0" w:rsidR="00E44CDA" w:rsidRPr="00CE2A61" w:rsidRDefault="00321969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42E2EF55" wp14:editId="44E7EAAE">
                  <wp:extent cx="1918527" cy="1280160"/>
                  <wp:effectExtent l="0" t="0" r="5715" b="0"/>
                  <wp:docPr id="1551604648" name="Picture 1" descr="Audience enjoying a performa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604648" name="Picture 1551604648" descr="Audience enjoying a performance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527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152C36" w14:textId="76168300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E90C19" w:rsidRPr="00CE2A61" w14:paraId="35A9E68B" w14:textId="77777777" w:rsidTr="009C0D6B">
        <w:tc>
          <w:tcPr>
            <w:tcW w:w="2405" w:type="dxa"/>
          </w:tcPr>
          <w:p w14:paraId="5E5EFEFB" w14:textId="1F1199FB" w:rsidR="00E90C19" w:rsidRPr="00CE2A61" w:rsidRDefault="00E90C19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Recreation or entertainment:</w:t>
            </w:r>
          </w:p>
        </w:tc>
        <w:tc>
          <w:tcPr>
            <w:tcW w:w="945" w:type="dxa"/>
          </w:tcPr>
          <w:p w14:paraId="7D68B9B9" w14:textId="25CC0E0F" w:rsidR="00E90C19" w:rsidRPr="00CE2A61" w:rsidRDefault="00D82D46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D82D46" w:rsidRPr="00CE2A61" w14:paraId="1FEA967C" w14:textId="77777777" w:rsidTr="009C0D6B">
        <w:tc>
          <w:tcPr>
            <w:tcW w:w="2405" w:type="dxa"/>
          </w:tcPr>
          <w:p w14:paraId="0A113D77" w14:textId="1070F732" w:rsidR="00D82D46" w:rsidRPr="00CE2A61" w:rsidRDefault="00D82D46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Outdoor activities or visit friends</w:t>
            </w:r>
          </w:p>
        </w:tc>
        <w:tc>
          <w:tcPr>
            <w:tcW w:w="945" w:type="dxa"/>
          </w:tcPr>
          <w:p w14:paraId="526FA3C5" w14:textId="58C7E85E" w:rsidR="00D82D46" w:rsidRPr="00CE2A61" w:rsidRDefault="00D82D46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D82D46" w:rsidRPr="00CE2A61" w14:paraId="3CED932B" w14:textId="77777777" w:rsidTr="009C0D6B">
        <w:tc>
          <w:tcPr>
            <w:tcW w:w="2405" w:type="dxa"/>
          </w:tcPr>
          <w:p w14:paraId="42231F3F" w14:textId="2062F503" w:rsidR="00D82D46" w:rsidRPr="00CE2A61" w:rsidRDefault="00D82D46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Recreation services &amp; int</w:t>
            </w:r>
            <w:r w:rsidR="002D67DA" w:rsidRPr="00CE2A61">
              <w:rPr>
                <w:rFonts w:ascii="Segoe UI" w:hAnsi="Segoe UI" w:cs="Segoe UI"/>
                <w:sz w:val="18"/>
                <w:szCs w:val="18"/>
              </w:rPr>
              <w:t>ra</w:t>
            </w:r>
            <w:r w:rsidRPr="00CE2A61">
              <w:rPr>
                <w:rFonts w:ascii="Segoe UI" w:hAnsi="Segoe UI" w:cs="Segoe UI"/>
                <w:sz w:val="18"/>
                <w:szCs w:val="18"/>
              </w:rPr>
              <w:t>mural sports</w:t>
            </w:r>
          </w:p>
        </w:tc>
        <w:tc>
          <w:tcPr>
            <w:tcW w:w="945" w:type="dxa"/>
          </w:tcPr>
          <w:p w14:paraId="5872888E" w14:textId="5876CEC5" w:rsidR="00D82D46" w:rsidRPr="00CE2A61" w:rsidRDefault="00D82D46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642BF6" w:rsidRPr="00CE2A61" w14:paraId="7B408CF9" w14:textId="77777777" w:rsidTr="009C0D6B">
        <w:tc>
          <w:tcPr>
            <w:tcW w:w="2405" w:type="dxa"/>
          </w:tcPr>
          <w:p w14:paraId="28BA19B8" w14:textId="311973CC" w:rsidR="00642BF6" w:rsidRPr="00CE2A61" w:rsidRDefault="00642BF6" w:rsidP="00642BF6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Share TV</w:t>
            </w:r>
            <w:r w:rsidR="00E63DFA" w:rsidRPr="00CE2A61">
              <w:rPr>
                <w:rFonts w:ascii="Segoe UI" w:hAnsi="Segoe UI" w:cs="Segoe UI"/>
                <w:sz w:val="18"/>
                <w:szCs w:val="18"/>
              </w:rPr>
              <w:t xml:space="preserve">, </w:t>
            </w:r>
            <w:proofErr w:type="gramStart"/>
            <w:r w:rsidRPr="00CE2A61">
              <w:rPr>
                <w:rFonts w:ascii="Segoe UI" w:hAnsi="Segoe UI" w:cs="Segoe UI"/>
                <w:sz w:val="18"/>
                <w:szCs w:val="18"/>
              </w:rPr>
              <w:t>video</w:t>
            </w:r>
            <w:proofErr w:type="gramEnd"/>
            <w:r w:rsidRPr="00CE2A61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="00E63DFA" w:rsidRPr="00CE2A61">
              <w:rPr>
                <w:rFonts w:ascii="Segoe UI" w:hAnsi="Segoe UI" w:cs="Segoe UI"/>
                <w:sz w:val="18"/>
                <w:szCs w:val="18"/>
              </w:rPr>
              <w:t xml:space="preserve">or music </w:t>
            </w:r>
            <w:r w:rsidRPr="00CE2A61">
              <w:rPr>
                <w:rFonts w:ascii="Segoe UI" w:hAnsi="Segoe UI" w:cs="Segoe UI"/>
                <w:sz w:val="18"/>
                <w:szCs w:val="18"/>
              </w:rPr>
              <w:t>streaming services with family</w:t>
            </w:r>
          </w:p>
        </w:tc>
        <w:tc>
          <w:tcPr>
            <w:tcW w:w="945" w:type="dxa"/>
          </w:tcPr>
          <w:p w14:paraId="06796C68" w14:textId="4866094B" w:rsidR="00642BF6" w:rsidRPr="00CE2A61" w:rsidRDefault="00642BF6" w:rsidP="00642BF6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642BF6" w:rsidRPr="00CE2A61" w14:paraId="5B014E71" w14:textId="77777777" w:rsidTr="009C0D6B">
        <w:tc>
          <w:tcPr>
            <w:tcW w:w="2405" w:type="dxa"/>
          </w:tcPr>
          <w:p w14:paraId="476EBA3F" w14:textId="60CE5BB8" w:rsidR="00642BF6" w:rsidRPr="00CE2A61" w:rsidRDefault="00642BF6" w:rsidP="00642BF6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Fitness membership</w:t>
            </w:r>
          </w:p>
        </w:tc>
        <w:tc>
          <w:tcPr>
            <w:tcW w:w="945" w:type="dxa"/>
          </w:tcPr>
          <w:p w14:paraId="7DEBD2C2" w14:textId="67A17C94" w:rsidR="00642BF6" w:rsidRPr="00CE2A61" w:rsidRDefault="00642BF6" w:rsidP="00642BF6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642BF6" w:rsidRPr="00CE2A61" w14:paraId="75F73686" w14:textId="77777777" w:rsidTr="009C0D6B">
        <w:tc>
          <w:tcPr>
            <w:tcW w:w="2405" w:type="dxa"/>
          </w:tcPr>
          <w:p w14:paraId="6F4BC33A" w14:textId="22C3809A" w:rsidR="00642BF6" w:rsidRPr="00CE2A61" w:rsidRDefault="00642BF6" w:rsidP="00642BF6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Cable, satellite, or TV streaming services</w:t>
            </w:r>
          </w:p>
        </w:tc>
        <w:tc>
          <w:tcPr>
            <w:tcW w:w="945" w:type="dxa"/>
          </w:tcPr>
          <w:p w14:paraId="488D7611" w14:textId="41296492" w:rsidR="00642BF6" w:rsidRPr="00CE2A61" w:rsidRDefault="00642BF6" w:rsidP="00642BF6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642BF6" w:rsidRPr="00CE2A61" w14:paraId="5861C23F" w14:textId="77777777" w:rsidTr="009C0D6B">
        <w:tc>
          <w:tcPr>
            <w:tcW w:w="2405" w:type="dxa"/>
          </w:tcPr>
          <w:p w14:paraId="4CC1DFBC" w14:textId="1AAC6D22" w:rsidR="00642BF6" w:rsidRPr="00CE2A61" w:rsidRDefault="00642BF6" w:rsidP="00642BF6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Night-out with friends or partners</w:t>
            </w:r>
          </w:p>
        </w:tc>
        <w:tc>
          <w:tcPr>
            <w:tcW w:w="945" w:type="dxa"/>
          </w:tcPr>
          <w:p w14:paraId="44B1143A" w14:textId="63E37E14" w:rsidR="00642BF6" w:rsidRPr="00CE2A61" w:rsidRDefault="00642BF6" w:rsidP="00642BF6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642BF6" w:rsidRPr="00CE2A61" w14:paraId="7FA210BD" w14:textId="77777777" w:rsidTr="009C0D6B">
        <w:tc>
          <w:tcPr>
            <w:tcW w:w="2405" w:type="dxa"/>
          </w:tcPr>
          <w:p w14:paraId="52956812" w14:textId="78E3069E" w:rsidR="00642BF6" w:rsidRPr="00CE2A61" w:rsidRDefault="00642BF6" w:rsidP="00642BF6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Movies, concerts, or sporting events</w:t>
            </w:r>
          </w:p>
        </w:tc>
        <w:tc>
          <w:tcPr>
            <w:tcW w:w="945" w:type="dxa"/>
          </w:tcPr>
          <w:p w14:paraId="48C66F21" w14:textId="3881D469" w:rsidR="00642BF6" w:rsidRPr="00CE2A61" w:rsidRDefault="00642BF6" w:rsidP="00642BF6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642BF6" w:rsidRPr="00CE2A61" w14:paraId="47CD1AED" w14:textId="77777777" w:rsidTr="009C0D6B">
        <w:tc>
          <w:tcPr>
            <w:tcW w:w="2405" w:type="dxa"/>
          </w:tcPr>
          <w:p w14:paraId="4DDD2C08" w14:textId="7C66F482" w:rsidR="00642BF6" w:rsidRPr="00CE2A61" w:rsidRDefault="00642BF6" w:rsidP="00642BF6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Vacation travel (spring break)</w:t>
            </w:r>
          </w:p>
        </w:tc>
        <w:tc>
          <w:tcPr>
            <w:tcW w:w="945" w:type="dxa"/>
          </w:tcPr>
          <w:p w14:paraId="38EF1A34" w14:textId="14BF12D8" w:rsidR="00642BF6" w:rsidRPr="00CE2A61" w:rsidRDefault="00642BF6" w:rsidP="00642BF6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4</w:t>
            </w:r>
          </w:p>
        </w:tc>
      </w:tr>
    </w:tbl>
    <w:p w14:paraId="1317D1B1" w14:textId="77777777" w:rsidR="009C0D6B" w:rsidRPr="00CE2A61" w:rsidRDefault="009C0D6B">
      <w:pPr>
        <w:rPr>
          <w:rFonts w:ascii="Segoe UI" w:hAnsi="Segoe UI" w:cs="Segoe U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945"/>
      </w:tblGrid>
      <w:tr w:rsidR="00371686" w:rsidRPr="00CE2A61" w14:paraId="3D6750E2" w14:textId="77777777" w:rsidTr="009C0D6B">
        <w:tc>
          <w:tcPr>
            <w:tcW w:w="3350" w:type="dxa"/>
            <w:gridSpan w:val="2"/>
          </w:tcPr>
          <w:p w14:paraId="2C81D9BB" w14:textId="77777777" w:rsidR="00371686" w:rsidRPr="00CE2A61" w:rsidRDefault="00371686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614C69C6" wp14:editId="115EF40A">
                  <wp:extent cx="1827907" cy="1218604"/>
                  <wp:effectExtent l="0" t="0" r="1270" b="635"/>
                  <wp:docPr id="10" name="Picture 10" descr="Row on jeans hanging on clothes hook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Row on jeans hanging on clothes hooks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907" cy="1218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813F55" w14:textId="47838D43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CD0185" w:rsidRPr="00CE2A61" w14:paraId="04E65458" w14:textId="77777777" w:rsidTr="009C0D6B">
        <w:tc>
          <w:tcPr>
            <w:tcW w:w="2405" w:type="dxa"/>
          </w:tcPr>
          <w:p w14:paraId="4D7B9DB0" w14:textId="7B2F2415" w:rsidR="00CD0185" w:rsidRPr="00CE2A61" w:rsidRDefault="00CD0185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Clothing expenses:</w:t>
            </w:r>
          </w:p>
        </w:tc>
        <w:tc>
          <w:tcPr>
            <w:tcW w:w="945" w:type="dxa"/>
          </w:tcPr>
          <w:p w14:paraId="1A5D35D1" w14:textId="5843C868" w:rsidR="00CD0185" w:rsidRPr="00CE2A61" w:rsidRDefault="00CD0185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395F0A" w:rsidRPr="00CE2A61" w14:paraId="48548887" w14:textId="77777777" w:rsidTr="009C0D6B">
        <w:tc>
          <w:tcPr>
            <w:tcW w:w="3350" w:type="dxa"/>
            <w:gridSpan w:val="2"/>
          </w:tcPr>
          <w:p w14:paraId="5B1ED169" w14:textId="1F13C955" w:rsidR="00395F0A" w:rsidRPr="00CE2A61" w:rsidRDefault="00395F0A" w:rsidP="00395F0A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Clothing:</w:t>
            </w:r>
          </w:p>
        </w:tc>
      </w:tr>
      <w:tr w:rsidR="00EA1607" w:rsidRPr="00CE2A61" w14:paraId="2D42FE40" w14:textId="77777777" w:rsidTr="009C0D6B">
        <w:tc>
          <w:tcPr>
            <w:tcW w:w="2405" w:type="dxa"/>
          </w:tcPr>
          <w:p w14:paraId="14DC55C3" w14:textId="6C975696" w:rsidR="00EA1607" w:rsidRPr="00CE2A61" w:rsidRDefault="00EA1607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Wear clothing in closet or borrow from friends</w:t>
            </w:r>
          </w:p>
        </w:tc>
        <w:tc>
          <w:tcPr>
            <w:tcW w:w="945" w:type="dxa"/>
          </w:tcPr>
          <w:p w14:paraId="63D2E90A" w14:textId="04E1B999" w:rsidR="00EA1607" w:rsidRPr="00CE2A61" w:rsidRDefault="00EA1607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EA1607" w:rsidRPr="00CE2A61" w14:paraId="4C5EA40A" w14:textId="77777777" w:rsidTr="009C0D6B">
        <w:tc>
          <w:tcPr>
            <w:tcW w:w="2405" w:type="dxa"/>
          </w:tcPr>
          <w:p w14:paraId="6F711366" w14:textId="43439C2A" w:rsidR="00EA1607" w:rsidRPr="00CE2A61" w:rsidRDefault="00EA1607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at thrift or consignment stores</w:t>
            </w:r>
          </w:p>
        </w:tc>
        <w:tc>
          <w:tcPr>
            <w:tcW w:w="945" w:type="dxa"/>
          </w:tcPr>
          <w:p w14:paraId="60021EA6" w14:textId="13CAD78B" w:rsidR="00EA1607" w:rsidRPr="00CE2A61" w:rsidRDefault="00EA1607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EA1607" w:rsidRPr="00CE2A61" w14:paraId="6C065F1A" w14:textId="77777777" w:rsidTr="009C0D6B">
        <w:tc>
          <w:tcPr>
            <w:tcW w:w="2405" w:type="dxa"/>
          </w:tcPr>
          <w:p w14:paraId="4BBCCA87" w14:textId="1C6D4DF7" w:rsidR="00EA1607" w:rsidRPr="00CE2A61" w:rsidRDefault="00EA1607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discounted clothing</w:t>
            </w:r>
          </w:p>
        </w:tc>
        <w:tc>
          <w:tcPr>
            <w:tcW w:w="945" w:type="dxa"/>
          </w:tcPr>
          <w:p w14:paraId="24B26CD8" w14:textId="2854C916" w:rsidR="00EA1607" w:rsidRPr="00CE2A61" w:rsidRDefault="00EA1607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EA1607" w:rsidRPr="00CE2A61" w14:paraId="02CEC703" w14:textId="77777777" w:rsidTr="009C0D6B">
        <w:tc>
          <w:tcPr>
            <w:tcW w:w="2405" w:type="dxa"/>
          </w:tcPr>
          <w:p w14:paraId="482517F4" w14:textId="76213F27" w:rsidR="00EA1607" w:rsidRPr="00CE2A61" w:rsidRDefault="00EA1607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full price, trendy clothing</w:t>
            </w:r>
          </w:p>
        </w:tc>
        <w:tc>
          <w:tcPr>
            <w:tcW w:w="945" w:type="dxa"/>
          </w:tcPr>
          <w:p w14:paraId="5214CB79" w14:textId="7480AF87" w:rsidR="00EA1607" w:rsidRPr="00CE2A61" w:rsidRDefault="00EA1607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395F0A" w:rsidRPr="00CE2A61" w14:paraId="16850C63" w14:textId="77777777" w:rsidTr="009C0D6B">
        <w:tc>
          <w:tcPr>
            <w:tcW w:w="3350" w:type="dxa"/>
            <w:gridSpan w:val="2"/>
          </w:tcPr>
          <w:p w14:paraId="667E4E0C" w14:textId="165A0756" w:rsidR="00395F0A" w:rsidRPr="00CE2A61" w:rsidRDefault="00395F0A" w:rsidP="00395F0A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Laundry:</w:t>
            </w:r>
          </w:p>
        </w:tc>
      </w:tr>
      <w:tr w:rsidR="00EA1607" w:rsidRPr="00CE2A61" w14:paraId="53A15803" w14:textId="77777777" w:rsidTr="009C0D6B">
        <w:tc>
          <w:tcPr>
            <w:tcW w:w="2405" w:type="dxa"/>
          </w:tcPr>
          <w:p w14:paraId="363AAC65" w14:textId="30FAAEB7" w:rsidR="00EA1607" w:rsidRPr="00CE2A61" w:rsidRDefault="00943BB0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Use family washer &amp; dryer or facilities included in rent</w:t>
            </w:r>
          </w:p>
        </w:tc>
        <w:tc>
          <w:tcPr>
            <w:tcW w:w="945" w:type="dxa"/>
          </w:tcPr>
          <w:p w14:paraId="03F4710B" w14:textId="37E46D9A" w:rsidR="00EA1607" w:rsidRPr="00CE2A61" w:rsidRDefault="00F569F2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0</w:t>
            </w:r>
          </w:p>
        </w:tc>
      </w:tr>
      <w:tr w:rsidR="00F569F2" w:rsidRPr="00CE2A61" w14:paraId="1C2CC55F" w14:textId="77777777" w:rsidTr="009C0D6B">
        <w:tc>
          <w:tcPr>
            <w:tcW w:w="2405" w:type="dxa"/>
          </w:tcPr>
          <w:p w14:paraId="0DBCC455" w14:textId="5CEDEA7E" w:rsidR="00F569F2" w:rsidRPr="00CE2A61" w:rsidRDefault="00F569F2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Use laundromat</w:t>
            </w:r>
          </w:p>
        </w:tc>
        <w:tc>
          <w:tcPr>
            <w:tcW w:w="945" w:type="dxa"/>
          </w:tcPr>
          <w:p w14:paraId="1DC4A64E" w14:textId="265DFD03" w:rsidR="00F569F2" w:rsidRPr="00CE2A61" w:rsidRDefault="00F569F2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F569F2" w:rsidRPr="00CE2A61" w14:paraId="42C2846F" w14:textId="77777777" w:rsidTr="009C0D6B">
        <w:tc>
          <w:tcPr>
            <w:tcW w:w="2405" w:type="dxa"/>
          </w:tcPr>
          <w:p w14:paraId="5A29EC04" w14:textId="00735019" w:rsidR="00F569F2" w:rsidRPr="00CE2A61" w:rsidRDefault="00F569F2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Buy washer &amp; dryer</w:t>
            </w:r>
          </w:p>
        </w:tc>
        <w:tc>
          <w:tcPr>
            <w:tcW w:w="945" w:type="dxa"/>
          </w:tcPr>
          <w:p w14:paraId="15504061" w14:textId="2C88F82A" w:rsidR="00F569F2" w:rsidRPr="00CE2A61" w:rsidRDefault="00F569F2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D72566" w:rsidRPr="00CE2A61" w14:paraId="6FBFA3B9" w14:textId="77777777" w:rsidTr="009C0D6B">
        <w:tc>
          <w:tcPr>
            <w:tcW w:w="3350" w:type="dxa"/>
            <w:gridSpan w:val="2"/>
          </w:tcPr>
          <w:p w14:paraId="4A9003E9" w14:textId="77777777" w:rsidR="00D72566" w:rsidRPr="00CE2A61" w:rsidRDefault="00D72566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60C1AE21" wp14:editId="7D49C030">
                  <wp:extent cx="1826074" cy="1219200"/>
                  <wp:effectExtent l="0" t="0" r="3175" b="0"/>
                  <wp:docPr id="11" name="Picture 11" descr="Hairdresser using comb and hair-cutting shears to trim ends of man's hai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Hairdresser using comb and hair-cutting shears to trim ends of man's hair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074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7C5B19" w14:textId="24A6ED78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F569F2" w:rsidRPr="00CE2A61" w14:paraId="4FBDB835" w14:textId="77777777" w:rsidTr="009C0D6B">
        <w:tc>
          <w:tcPr>
            <w:tcW w:w="2405" w:type="dxa"/>
          </w:tcPr>
          <w:p w14:paraId="7EF41798" w14:textId="73D7EA28" w:rsidR="00F569F2" w:rsidRPr="00CE2A61" w:rsidRDefault="00F569F2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Personal care expenses:</w:t>
            </w:r>
          </w:p>
        </w:tc>
        <w:tc>
          <w:tcPr>
            <w:tcW w:w="945" w:type="dxa"/>
          </w:tcPr>
          <w:p w14:paraId="753A117C" w14:textId="22D65101" w:rsidR="00F569F2" w:rsidRPr="00CE2A61" w:rsidRDefault="00F569F2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F569F2" w:rsidRPr="00CE2A61" w14:paraId="2B16B1B0" w14:textId="77777777" w:rsidTr="009C0D6B">
        <w:tc>
          <w:tcPr>
            <w:tcW w:w="2405" w:type="dxa"/>
          </w:tcPr>
          <w:p w14:paraId="639A7123" w14:textId="11FE2D79" w:rsidR="00F569F2" w:rsidRPr="00CE2A61" w:rsidRDefault="00F569F2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Basic haircut &amp; generic hair products</w:t>
            </w:r>
          </w:p>
        </w:tc>
        <w:tc>
          <w:tcPr>
            <w:tcW w:w="945" w:type="dxa"/>
          </w:tcPr>
          <w:p w14:paraId="36F333CB" w14:textId="0D95B4F0" w:rsidR="00F569F2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B1787C" w:rsidRPr="00CE2A61" w14:paraId="08C52AE1" w14:textId="77777777" w:rsidTr="009C0D6B">
        <w:tc>
          <w:tcPr>
            <w:tcW w:w="2405" w:type="dxa"/>
          </w:tcPr>
          <w:p w14:paraId="17B75A89" w14:textId="3AABD988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Cosmetics</w:t>
            </w:r>
            <w:r w:rsidR="00713539" w:rsidRPr="00CE2A61">
              <w:rPr>
                <w:rFonts w:ascii="Segoe UI" w:hAnsi="Segoe UI" w:cs="Segoe UI"/>
                <w:sz w:val="18"/>
                <w:szCs w:val="18"/>
              </w:rPr>
              <w:t xml:space="preserve">, </w:t>
            </w:r>
            <w:r w:rsidRPr="00CE2A61">
              <w:rPr>
                <w:rFonts w:ascii="Segoe UI" w:hAnsi="Segoe UI" w:cs="Segoe UI"/>
                <w:sz w:val="18"/>
                <w:szCs w:val="18"/>
              </w:rPr>
              <w:t>teeth whitening</w:t>
            </w:r>
            <w:r w:rsidR="00713539" w:rsidRPr="00CE2A61">
              <w:rPr>
                <w:rFonts w:ascii="Segoe UI" w:hAnsi="Segoe UI" w:cs="Segoe UI"/>
                <w:sz w:val="18"/>
                <w:szCs w:val="18"/>
              </w:rPr>
              <w:t xml:space="preserve"> or nutritional supplements</w:t>
            </w:r>
          </w:p>
        </w:tc>
        <w:tc>
          <w:tcPr>
            <w:tcW w:w="945" w:type="dxa"/>
          </w:tcPr>
          <w:p w14:paraId="7018F6E9" w14:textId="470A66AA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B1787C" w:rsidRPr="00CE2A61" w14:paraId="08540A6F" w14:textId="77777777" w:rsidTr="009C0D6B">
        <w:tc>
          <w:tcPr>
            <w:tcW w:w="2405" w:type="dxa"/>
          </w:tcPr>
          <w:p w14:paraId="04DE13EA" w14:textId="581F90EE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Manicure or pedicure</w:t>
            </w:r>
          </w:p>
        </w:tc>
        <w:tc>
          <w:tcPr>
            <w:tcW w:w="945" w:type="dxa"/>
          </w:tcPr>
          <w:p w14:paraId="56AEBB4B" w14:textId="4E07E3CF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B1787C" w:rsidRPr="00CE2A61" w14:paraId="3E8D05CB" w14:textId="77777777" w:rsidTr="009C0D6B">
        <w:tc>
          <w:tcPr>
            <w:tcW w:w="2405" w:type="dxa"/>
          </w:tcPr>
          <w:p w14:paraId="3C5C6314" w14:textId="418D7460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Hair salon services &amp; products</w:t>
            </w:r>
          </w:p>
        </w:tc>
        <w:tc>
          <w:tcPr>
            <w:tcW w:w="945" w:type="dxa"/>
          </w:tcPr>
          <w:p w14:paraId="3F51C205" w14:textId="6AB64FB4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4</w:t>
            </w:r>
          </w:p>
        </w:tc>
      </w:tr>
    </w:tbl>
    <w:p w14:paraId="6C0C1229" w14:textId="77777777" w:rsidR="009C0D6B" w:rsidRPr="00CE2A61" w:rsidRDefault="009C0D6B">
      <w:pPr>
        <w:rPr>
          <w:rFonts w:ascii="Segoe UI" w:hAnsi="Segoe UI" w:cs="Segoe UI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945"/>
      </w:tblGrid>
      <w:tr w:rsidR="00D72566" w:rsidRPr="00CE2A61" w14:paraId="747B6270" w14:textId="77777777" w:rsidTr="009C0D6B">
        <w:tc>
          <w:tcPr>
            <w:tcW w:w="3350" w:type="dxa"/>
            <w:gridSpan w:val="2"/>
          </w:tcPr>
          <w:p w14:paraId="3C5AAEBD" w14:textId="77777777" w:rsidR="00D72566" w:rsidRPr="00CE2A61" w:rsidRDefault="00D72566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noProof/>
                <w:sz w:val="18"/>
                <w:szCs w:val="18"/>
              </w:rPr>
              <w:drawing>
                <wp:inline distT="0" distB="0" distL="0" distR="0" wp14:anchorId="7C59F119" wp14:editId="4A6E3B47">
                  <wp:extent cx="1828800" cy="1219200"/>
                  <wp:effectExtent l="0" t="0" r="0" b="0"/>
                  <wp:docPr id="13" name="Picture 13" descr="Woman hugging her d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Woman hugging her do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E9AC14" w14:textId="05B5FEA7" w:rsidR="006664BE" w:rsidRPr="00CE2A61" w:rsidRDefault="006664BE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B1787C" w:rsidRPr="00CE2A61" w14:paraId="507E1859" w14:textId="77777777" w:rsidTr="009C0D6B">
        <w:tc>
          <w:tcPr>
            <w:tcW w:w="2405" w:type="dxa"/>
          </w:tcPr>
          <w:p w14:paraId="2B63C139" w14:textId="1AE69C56" w:rsidR="00B1787C" w:rsidRPr="00CE2A61" w:rsidRDefault="00B1787C">
            <w:pPr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More spending choices:</w:t>
            </w:r>
          </w:p>
        </w:tc>
        <w:tc>
          <w:tcPr>
            <w:tcW w:w="945" w:type="dxa"/>
          </w:tcPr>
          <w:p w14:paraId="2CF8666C" w14:textId="6A2B5F74" w:rsidR="00B1787C" w:rsidRPr="00CE2A61" w:rsidRDefault="00B1787C" w:rsidP="00395F0A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b/>
                <w:bCs/>
                <w:sz w:val="18"/>
                <w:szCs w:val="18"/>
              </w:rPr>
              <w:t># of tokens:</w:t>
            </w:r>
          </w:p>
        </w:tc>
      </w:tr>
      <w:tr w:rsidR="00B1787C" w:rsidRPr="00CE2A61" w14:paraId="4DE79D0E" w14:textId="77777777" w:rsidTr="009C0D6B">
        <w:tc>
          <w:tcPr>
            <w:tcW w:w="2405" w:type="dxa"/>
          </w:tcPr>
          <w:p w14:paraId="4425FB1D" w14:textId="44BAFA7E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Regular giving to charities, tithing</w:t>
            </w:r>
          </w:p>
        </w:tc>
        <w:tc>
          <w:tcPr>
            <w:tcW w:w="945" w:type="dxa"/>
          </w:tcPr>
          <w:p w14:paraId="001F5AB6" w14:textId="542898C7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B1787C" w:rsidRPr="00CE2A61" w14:paraId="50214C69" w14:textId="77777777" w:rsidTr="009C0D6B">
        <w:tc>
          <w:tcPr>
            <w:tcW w:w="2405" w:type="dxa"/>
          </w:tcPr>
          <w:p w14:paraId="296C55E1" w14:textId="74C36A9C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Music streaming services</w:t>
            </w:r>
          </w:p>
        </w:tc>
        <w:tc>
          <w:tcPr>
            <w:tcW w:w="945" w:type="dxa"/>
          </w:tcPr>
          <w:p w14:paraId="3C2770DB" w14:textId="07DDCA4D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1</w:t>
            </w:r>
          </w:p>
        </w:tc>
      </w:tr>
      <w:tr w:rsidR="00B1787C" w:rsidRPr="00CE2A61" w14:paraId="703E9C6F" w14:textId="77777777" w:rsidTr="009C0D6B">
        <w:tc>
          <w:tcPr>
            <w:tcW w:w="2405" w:type="dxa"/>
          </w:tcPr>
          <w:p w14:paraId="09E1515D" w14:textId="12FE54A7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Gifts for friends &amp; family</w:t>
            </w:r>
          </w:p>
        </w:tc>
        <w:tc>
          <w:tcPr>
            <w:tcW w:w="945" w:type="dxa"/>
          </w:tcPr>
          <w:p w14:paraId="23FB06BF" w14:textId="420254D9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B1787C" w:rsidRPr="00CE2A61" w14:paraId="7244B9C7" w14:textId="77777777" w:rsidTr="009C0D6B">
        <w:tc>
          <w:tcPr>
            <w:tcW w:w="2405" w:type="dxa"/>
          </w:tcPr>
          <w:p w14:paraId="3C9747C3" w14:textId="7C252A07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Hobby or crafting</w:t>
            </w:r>
          </w:p>
        </w:tc>
        <w:tc>
          <w:tcPr>
            <w:tcW w:w="945" w:type="dxa"/>
          </w:tcPr>
          <w:p w14:paraId="12A8D6CA" w14:textId="38CA4442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B1787C" w:rsidRPr="00CE2A61" w14:paraId="7604403D" w14:textId="77777777" w:rsidTr="009C0D6B">
        <w:tc>
          <w:tcPr>
            <w:tcW w:w="2405" w:type="dxa"/>
          </w:tcPr>
          <w:p w14:paraId="7B9D8AD5" w14:textId="532F0020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Laptop or tablet device</w:t>
            </w:r>
          </w:p>
        </w:tc>
        <w:tc>
          <w:tcPr>
            <w:tcW w:w="945" w:type="dxa"/>
          </w:tcPr>
          <w:p w14:paraId="65E3FA3F" w14:textId="4D24A4F0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2</w:t>
            </w:r>
          </w:p>
        </w:tc>
      </w:tr>
      <w:tr w:rsidR="00B1787C" w:rsidRPr="00CE2A61" w14:paraId="64E2B3D3" w14:textId="77777777" w:rsidTr="009C0D6B">
        <w:tc>
          <w:tcPr>
            <w:tcW w:w="2405" w:type="dxa"/>
          </w:tcPr>
          <w:p w14:paraId="57283D81" w14:textId="67871AF3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Gaming (pc or console)</w:t>
            </w:r>
          </w:p>
        </w:tc>
        <w:tc>
          <w:tcPr>
            <w:tcW w:w="945" w:type="dxa"/>
          </w:tcPr>
          <w:p w14:paraId="3DCC6245" w14:textId="4521BDAF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B1787C" w:rsidRPr="00CE2A61" w14:paraId="160EDC34" w14:textId="77777777" w:rsidTr="009C0D6B">
        <w:tc>
          <w:tcPr>
            <w:tcW w:w="2405" w:type="dxa"/>
          </w:tcPr>
          <w:p w14:paraId="55F2DEAA" w14:textId="27612501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Sports betting</w:t>
            </w:r>
          </w:p>
        </w:tc>
        <w:tc>
          <w:tcPr>
            <w:tcW w:w="945" w:type="dxa"/>
          </w:tcPr>
          <w:p w14:paraId="61550788" w14:textId="54D552EE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  <w:tr w:rsidR="00B1787C" w:rsidRPr="00CE2A61" w14:paraId="0A0E5BF2" w14:textId="77777777" w:rsidTr="009C0D6B">
        <w:tc>
          <w:tcPr>
            <w:tcW w:w="2405" w:type="dxa"/>
          </w:tcPr>
          <w:p w14:paraId="48367FB3" w14:textId="05BD7DBB" w:rsidR="00B1787C" w:rsidRPr="00CE2A61" w:rsidRDefault="00B1787C">
            <w:pPr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Pet care &amp; expenses</w:t>
            </w:r>
          </w:p>
        </w:tc>
        <w:tc>
          <w:tcPr>
            <w:tcW w:w="945" w:type="dxa"/>
          </w:tcPr>
          <w:p w14:paraId="6DCDC513" w14:textId="518D2C00" w:rsidR="00B1787C" w:rsidRPr="00CE2A61" w:rsidRDefault="00B1787C" w:rsidP="00395F0A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E2A61">
              <w:rPr>
                <w:rFonts w:ascii="Segoe UI" w:hAnsi="Segoe UI" w:cs="Segoe UI"/>
                <w:sz w:val="18"/>
                <w:szCs w:val="18"/>
              </w:rPr>
              <w:t>3</w:t>
            </w:r>
          </w:p>
        </w:tc>
      </w:tr>
    </w:tbl>
    <w:p w14:paraId="228FF2B0" w14:textId="77777777" w:rsidR="00C8060B" w:rsidRPr="00CE2A61" w:rsidRDefault="00C8060B">
      <w:pPr>
        <w:rPr>
          <w:rFonts w:ascii="Segoe UI" w:hAnsi="Segoe UI" w:cs="Segoe UI"/>
          <w:sz w:val="18"/>
          <w:szCs w:val="18"/>
        </w:rPr>
      </w:pPr>
    </w:p>
    <w:sectPr w:rsidR="00C8060B" w:rsidRPr="00CE2A61" w:rsidSect="00086331">
      <w:footerReference w:type="default" r:id="rId19"/>
      <w:pgSz w:w="12240" w:h="15840"/>
      <w:pgMar w:top="720" w:right="720" w:bottom="720" w:left="720" w:header="288" w:footer="288" w:gutter="0"/>
      <w:cols w:num="3"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63983" w14:textId="77777777" w:rsidR="00086331" w:rsidRDefault="00086331" w:rsidP="00330703">
      <w:pPr>
        <w:spacing w:after="0" w:line="240" w:lineRule="auto"/>
      </w:pPr>
      <w:r>
        <w:separator/>
      </w:r>
    </w:p>
  </w:endnote>
  <w:endnote w:type="continuationSeparator" w:id="0">
    <w:p w14:paraId="7CD4F89A" w14:textId="77777777" w:rsidR="00086331" w:rsidRDefault="00086331" w:rsidP="00330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CD24" w14:textId="0E297931" w:rsidR="00330703" w:rsidRPr="00CE2A61" w:rsidRDefault="00D35A12" w:rsidP="00FD4B6F">
    <w:pPr>
      <w:pStyle w:val="Footer"/>
      <w:jc w:val="right"/>
      <w:rPr>
        <w:rFonts w:ascii="Segoe UI" w:hAnsi="Segoe UI" w:cs="Segoe UI"/>
        <w:i/>
        <w:iCs/>
        <w:sz w:val="16"/>
        <w:szCs w:val="16"/>
      </w:rPr>
    </w:pPr>
    <w:r w:rsidRPr="00CE2A61">
      <w:rPr>
        <w:rFonts w:ascii="Segoe UI" w:hAnsi="Segoe UI" w:cs="Segoe UI"/>
        <w:i/>
        <w:iCs/>
        <w:sz w:val="16"/>
        <w:szCs w:val="16"/>
      </w:rPr>
      <w:t>Adapted from The Spending Game, developed by Iowa State University Extension and Outreach</w:t>
    </w:r>
  </w:p>
  <w:p w14:paraId="67AAC82D" w14:textId="38C0605B" w:rsidR="0023083D" w:rsidRPr="00CE2A61" w:rsidRDefault="0023083D" w:rsidP="00FD4B6F">
    <w:pPr>
      <w:pStyle w:val="Footer"/>
      <w:jc w:val="right"/>
      <w:rPr>
        <w:rFonts w:ascii="Segoe UI" w:hAnsi="Segoe UI" w:cs="Segoe UI"/>
        <w:i/>
        <w:iCs/>
        <w:sz w:val="16"/>
        <w:szCs w:val="16"/>
      </w:rPr>
    </w:pPr>
    <w:r w:rsidRPr="00CE2A61">
      <w:rPr>
        <w:rFonts w:ascii="Segoe UI" w:hAnsi="Segoe UI" w:cs="Segoe UI"/>
        <w:i/>
        <w:iCs/>
        <w:sz w:val="16"/>
        <w:szCs w:val="16"/>
      </w:rPr>
      <w:t>Revis</w:t>
    </w:r>
    <w:r w:rsidR="00823C47" w:rsidRPr="00CE2A61">
      <w:rPr>
        <w:rFonts w:ascii="Segoe UI" w:hAnsi="Segoe UI" w:cs="Segoe UI"/>
        <w:i/>
        <w:iCs/>
        <w:sz w:val="16"/>
        <w:szCs w:val="16"/>
      </w:rPr>
      <w:t>ed</w:t>
    </w:r>
    <w:r w:rsidRPr="00CE2A61">
      <w:rPr>
        <w:rFonts w:ascii="Segoe UI" w:hAnsi="Segoe UI" w:cs="Segoe UI"/>
        <w:i/>
        <w:iCs/>
        <w:sz w:val="16"/>
        <w:szCs w:val="16"/>
      </w:rPr>
      <w:t xml:space="preserve"> by Carolyn Steckelberg, </w:t>
    </w:r>
    <w:r w:rsidR="00135FD8" w:rsidRPr="00CE2A61">
      <w:rPr>
        <w:rFonts w:ascii="Segoe UI" w:hAnsi="Segoe UI" w:cs="Segoe UI"/>
        <w:i/>
        <w:iCs/>
        <w:sz w:val="16"/>
        <w:szCs w:val="16"/>
      </w:rPr>
      <w:t>Associate Professor of Practice</w:t>
    </w:r>
    <w:r w:rsidR="003728C5" w:rsidRPr="00CE2A61">
      <w:rPr>
        <w:rFonts w:ascii="Segoe UI" w:hAnsi="Segoe UI" w:cs="Segoe UI"/>
        <w:i/>
        <w:iCs/>
        <w:sz w:val="16"/>
        <w:szCs w:val="16"/>
      </w:rPr>
      <w:t>, Iowa State University</w:t>
    </w:r>
    <w:r w:rsidR="00823C47" w:rsidRPr="00CE2A61">
      <w:rPr>
        <w:rFonts w:ascii="Segoe UI" w:hAnsi="Segoe UI" w:cs="Segoe UI"/>
        <w:i/>
        <w:iCs/>
        <w:sz w:val="16"/>
        <w:szCs w:val="16"/>
      </w:rPr>
      <w:t xml:space="preserve"> (January 2024)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08057" w14:textId="77777777" w:rsidR="00086331" w:rsidRDefault="00086331" w:rsidP="00330703">
      <w:pPr>
        <w:spacing w:after="0" w:line="240" w:lineRule="auto"/>
      </w:pPr>
      <w:r>
        <w:separator/>
      </w:r>
    </w:p>
  </w:footnote>
  <w:footnote w:type="continuationSeparator" w:id="0">
    <w:p w14:paraId="49F18906" w14:textId="77777777" w:rsidR="00086331" w:rsidRDefault="00086331" w:rsidP="003307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A3334"/>
    <w:multiLevelType w:val="multilevel"/>
    <w:tmpl w:val="FEB85C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1FBF1D4E"/>
    <w:multiLevelType w:val="hybridMultilevel"/>
    <w:tmpl w:val="CFFA27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39A004E"/>
    <w:multiLevelType w:val="hybridMultilevel"/>
    <w:tmpl w:val="DC3A53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70256808">
    <w:abstractNumId w:val="1"/>
  </w:num>
  <w:num w:numId="2" w16cid:durableId="806967844">
    <w:abstractNumId w:val="2"/>
  </w:num>
  <w:num w:numId="3" w16cid:durableId="21110505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E82"/>
    <w:rsid w:val="000608D9"/>
    <w:rsid w:val="00066594"/>
    <w:rsid w:val="00086331"/>
    <w:rsid w:val="00092B83"/>
    <w:rsid w:val="000A749F"/>
    <w:rsid w:val="000B44EF"/>
    <w:rsid w:val="000B4690"/>
    <w:rsid w:val="000C1EA1"/>
    <w:rsid w:val="000C4FDF"/>
    <w:rsid w:val="00135FD8"/>
    <w:rsid w:val="001C5EF2"/>
    <w:rsid w:val="001D31D3"/>
    <w:rsid w:val="001F6322"/>
    <w:rsid w:val="0023083D"/>
    <w:rsid w:val="00230AC0"/>
    <w:rsid w:val="00294521"/>
    <w:rsid w:val="002A718C"/>
    <w:rsid w:val="002B47FF"/>
    <w:rsid w:val="002B52B6"/>
    <w:rsid w:val="002C3BC6"/>
    <w:rsid w:val="002C3F25"/>
    <w:rsid w:val="002D67DA"/>
    <w:rsid w:val="002F17B9"/>
    <w:rsid w:val="00306C11"/>
    <w:rsid w:val="0030731B"/>
    <w:rsid w:val="00321969"/>
    <w:rsid w:val="00330703"/>
    <w:rsid w:val="00332E31"/>
    <w:rsid w:val="0036112F"/>
    <w:rsid w:val="00371686"/>
    <w:rsid w:val="003728C5"/>
    <w:rsid w:val="00380906"/>
    <w:rsid w:val="00395F0A"/>
    <w:rsid w:val="003A27AB"/>
    <w:rsid w:val="003A34A4"/>
    <w:rsid w:val="003D0C69"/>
    <w:rsid w:val="003E1EE7"/>
    <w:rsid w:val="00434201"/>
    <w:rsid w:val="00451B8E"/>
    <w:rsid w:val="004611DB"/>
    <w:rsid w:val="00461636"/>
    <w:rsid w:val="004616B8"/>
    <w:rsid w:val="0047510C"/>
    <w:rsid w:val="0048513C"/>
    <w:rsid w:val="00491169"/>
    <w:rsid w:val="00494015"/>
    <w:rsid w:val="004A3E65"/>
    <w:rsid w:val="004B1ACF"/>
    <w:rsid w:val="00512D69"/>
    <w:rsid w:val="005211E8"/>
    <w:rsid w:val="005857E5"/>
    <w:rsid w:val="005A15AA"/>
    <w:rsid w:val="005B1D41"/>
    <w:rsid w:val="005C2E2D"/>
    <w:rsid w:val="005E5872"/>
    <w:rsid w:val="00642BF6"/>
    <w:rsid w:val="00647EE9"/>
    <w:rsid w:val="00655586"/>
    <w:rsid w:val="00661B19"/>
    <w:rsid w:val="006664BE"/>
    <w:rsid w:val="006852D7"/>
    <w:rsid w:val="00696BDA"/>
    <w:rsid w:val="006E1922"/>
    <w:rsid w:val="006F0108"/>
    <w:rsid w:val="00713539"/>
    <w:rsid w:val="0073686A"/>
    <w:rsid w:val="00754641"/>
    <w:rsid w:val="00755CB4"/>
    <w:rsid w:val="00780DDA"/>
    <w:rsid w:val="00780E33"/>
    <w:rsid w:val="007E5170"/>
    <w:rsid w:val="007E7570"/>
    <w:rsid w:val="007E7C09"/>
    <w:rsid w:val="0080150B"/>
    <w:rsid w:val="00823C47"/>
    <w:rsid w:val="008324C1"/>
    <w:rsid w:val="00832771"/>
    <w:rsid w:val="00841AA3"/>
    <w:rsid w:val="00852399"/>
    <w:rsid w:val="0086004B"/>
    <w:rsid w:val="00866018"/>
    <w:rsid w:val="008820D5"/>
    <w:rsid w:val="008D4107"/>
    <w:rsid w:val="008D6FCE"/>
    <w:rsid w:val="008F056E"/>
    <w:rsid w:val="009001CA"/>
    <w:rsid w:val="009045C6"/>
    <w:rsid w:val="009104C7"/>
    <w:rsid w:val="00943BB0"/>
    <w:rsid w:val="00970C3F"/>
    <w:rsid w:val="009C0D6B"/>
    <w:rsid w:val="009E6FB9"/>
    <w:rsid w:val="00A62E1A"/>
    <w:rsid w:val="00A643B8"/>
    <w:rsid w:val="00A83F9D"/>
    <w:rsid w:val="00A870C7"/>
    <w:rsid w:val="00A933B3"/>
    <w:rsid w:val="00AB22CF"/>
    <w:rsid w:val="00AE3BDD"/>
    <w:rsid w:val="00B113A9"/>
    <w:rsid w:val="00B1787C"/>
    <w:rsid w:val="00B33C72"/>
    <w:rsid w:val="00B65811"/>
    <w:rsid w:val="00B706F4"/>
    <w:rsid w:val="00BA5BAA"/>
    <w:rsid w:val="00C521CD"/>
    <w:rsid w:val="00C61D7A"/>
    <w:rsid w:val="00C63586"/>
    <w:rsid w:val="00C8060B"/>
    <w:rsid w:val="00C8532F"/>
    <w:rsid w:val="00CD0185"/>
    <w:rsid w:val="00CE116B"/>
    <w:rsid w:val="00CE2A61"/>
    <w:rsid w:val="00CF6E82"/>
    <w:rsid w:val="00D1618F"/>
    <w:rsid w:val="00D17CC3"/>
    <w:rsid w:val="00D2476B"/>
    <w:rsid w:val="00D35A12"/>
    <w:rsid w:val="00D42EAC"/>
    <w:rsid w:val="00D551D4"/>
    <w:rsid w:val="00D62A5E"/>
    <w:rsid w:val="00D72566"/>
    <w:rsid w:val="00D82D46"/>
    <w:rsid w:val="00D97D5E"/>
    <w:rsid w:val="00E2171C"/>
    <w:rsid w:val="00E32B30"/>
    <w:rsid w:val="00E44CDA"/>
    <w:rsid w:val="00E56575"/>
    <w:rsid w:val="00E63DFA"/>
    <w:rsid w:val="00E72651"/>
    <w:rsid w:val="00E90C19"/>
    <w:rsid w:val="00EA1607"/>
    <w:rsid w:val="00EB342D"/>
    <w:rsid w:val="00ED087F"/>
    <w:rsid w:val="00EE1AA1"/>
    <w:rsid w:val="00EE1B33"/>
    <w:rsid w:val="00EE6F85"/>
    <w:rsid w:val="00EF6094"/>
    <w:rsid w:val="00F25A83"/>
    <w:rsid w:val="00F26F58"/>
    <w:rsid w:val="00F569F2"/>
    <w:rsid w:val="00F577E5"/>
    <w:rsid w:val="00F94D84"/>
    <w:rsid w:val="00FA6A7F"/>
    <w:rsid w:val="00FD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C9A1B"/>
  <w15:chartTrackingRefBased/>
  <w15:docId w15:val="{E4F22060-3364-4E16-91E7-B2F3747CE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C4FDF"/>
    <w:rPr>
      <w:color w:val="808080"/>
    </w:rPr>
  </w:style>
  <w:style w:type="table" w:styleId="TableGrid">
    <w:name w:val="Table Grid"/>
    <w:basedOn w:val="TableNormal"/>
    <w:uiPriority w:val="39"/>
    <w:rsid w:val="00F577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F05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0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703"/>
  </w:style>
  <w:style w:type="paragraph" w:styleId="Footer">
    <w:name w:val="footer"/>
    <w:basedOn w:val="Normal"/>
    <w:link w:val="FooterChar"/>
    <w:uiPriority w:val="99"/>
    <w:unhideWhenUsed/>
    <w:rsid w:val="00330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7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2</Pages>
  <Words>661</Words>
  <Characters>3148</Characters>
  <Application>Microsoft Office Word</Application>
  <DocSecurity>0</DocSecurity>
  <Lines>314</Lines>
  <Paragraphs>224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Steckelberg</dc:creator>
  <cp:keywords/>
  <dc:description/>
  <cp:lastModifiedBy>Carolyn Steckelberg</cp:lastModifiedBy>
  <cp:revision>130</cp:revision>
  <cp:lastPrinted>2024-01-29T01:55:00Z</cp:lastPrinted>
  <dcterms:created xsi:type="dcterms:W3CDTF">2023-01-03T17:35:00Z</dcterms:created>
  <dcterms:modified xsi:type="dcterms:W3CDTF">2024-02-14T02:41:00Z</dcterms:modified>
</cp:coreProperties>
</file>